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66AC" w14:textId="0BF04E90" w:rsidR="000B3B9D" w:rsidRDefault="00B71880">
      <w:pPr>
        <w:pStyle w:val="Heading3"/>
      </w:pPr>
      <w:bookmarkStart w:id="0" w:name="_heading=h.b372qj7kastb" w:colFirst="0" w:colLast="0"/>
      <w:bookmarkEnd w:id="0"/>
      <w:r>
        <w:rPr>
          <w:noProof/>
        </w:rPr>
        <w:drawing>
          <wp:anchor distT="114300" distB="114300" distL="114300" distR="114300" simplePos="0" relativeHeight="251659264" behindDoc="0" locked="0" layoutInCell="1" hidden="0" allowOverlap="1" wp14:anchorId="28330AAF" wp14:editId="502AAF6B">
            <wp:simplePos x="0" y="0"/>
            <wp:positionH relativeFrom="column">
              <wp:posOffset>2609850</wp:posOffset>
            </wp:positionH>
            <wp:positionV relativeFrom="paragraph">
              <wp:posOffset>-566420</wp:posOffset>
            </wp:positionV>
            <wp:extent cx="3714750" cy="674370"/>
            <wp:effectExtent l="0" t="0" r="0" b="0"/>
            <wp:wrapNone/>
            <wp:docPr id="4" name="image2.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image2.png" descr="A screenshot of a computer&#10;&#10;Description automatically generated with low confidence"/>
                    <pic:cNvPicPr preferRelativeResize="0"/>
                  </pic:nvPicPr>
                  <pic:blipFill>
                    <a:blip r:embed="rId8"/>
                    <a:srcRect/>
                    <a:stretch>
                      <a:fillRect/>
                    </a:stretch>
                  </pic:blipFill>
                  <pic:spPr>
                    <a:xfrm>
                      <a:off x="0" y="0"/>
                      <a:ext cx="3714750" cy="67437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8DD7D74" wp14:editId="10988B84">
            <wp:simplePos x="0" y="0"/>
            <wp:positionH relativeFrom="column">
              <wp:posOffset>-160867</wp:posOffset>
            </wp:positionH>
            <wp:positionV relativeFrom="paragraph">
              <wp:posOffset>-642620</wp:posOffset>
            </wp:positionV>
            <wp:extent cx="1681163" cy="833747"/>
            <wp:effectExtent l="0" t="0" r="0" b="0"/>
            <wp:wrapNone/>
            <wp:docPr id="5" name="image1.pn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Text, logo&#10;&#10;Description automatically generated"/>
                    <pic:cNvPicPr preferRelativeResize="0"/>
                  </pic:nvPicPr>
                  <pic:blipFill>
                    <a:blip r:embed="rId9"/>
                    <a:srcRect/>
                    <a:stretch>
                      <a:fillRect/>
                    </a:stretch>
                  </pic:blipFill>
                  <pic:spPr>
                    <a:xfrm>
                      <a:off x="0" y="0"/>
                      <a:ext cx="1681163" cy="833747"/>
                    </a:xfrm>
                    <a:prstGeom prst="rect">
                      <a:avLst/>
                    </a:prstGeom>
                    <a:ln/>
                  </pic:spPr>
                </pic:pic>
              </a:graphicData>
            </a:graphic>
          </wp:anchor>
        </w:drawing>
      </w:r>
      <w:r w:rsidR="005206E9">
        <w:br/>
        <w:t>Survey - Satisfaction with Integrated Campaign</w:t>
      </w:r>
    </w:p>
    <w:p w14:paraId="42DB850A" w14:textId="77777777" w:rsidR="000B3B9D" w:rsidRDefault="005206E9">
      <w:pPr>
        <w:spacing w:after="0" w:line="240" w:lineRule="auto"/>
        <w:rPr>
          <w:rFonts w:ascii="Arial" w:eastAsia="Arial" w:hAnsi="Arial" w:cs="Arial"/>
          <w:i/>
        </w:rPr>
      </w:pPr>
      <w:r>
        <w:rPr>
          <w:rFonts w:ascii="Arial" w:eastAsia="Arial" w:hAnsi="Arial" w:cs="Arial"/>
          <w:i/>
        </w:rPr>
        <w:t>The following satisfaction survey collects feedback from individuals who received services during an integrated neglected tropical disease campaign. You can use this template as a starting point for your own integrated campaign survey.</w:t>
      </w:r>
    </w:p>
    <w:p w14:paraId="7A8B9F14" w14:textId="77777777" w:rsidR="000B3B9D" w:rsidRDefault="000B3B9D">
      <w:pPr>
        <w:widowControl w:val="0"/>
        <w:spacing w:after="0" w:line="360" w:lineRule="auto"/>
        <w:jc w:val="center"/>
        <w:rPr>
          <w:rFonts w:ascii="Arial" w:eastAsia="Arial" w:hAnsi="Arial" w:cs="Arial"/>
          <w:b/>
          <w:sz w:val="24"/>
          <w:szCs w:val="24"/>
        </w:rPr>
      </w:pPr>
    </w:p>
    <w:p w14:paraId="5962C949" w14:textId="77777777" w:rsidR="000B3B9D" w:rsidRDefault="005206E9">
      <w:pPr>
        <w:widowControl w:val="0"/>
        <w:spacing w:after="0" w:line="360" w:lineRule="auto"/>
        <w:jc w:val="both"/>
        <w:rPr>
          <w:rFonts w:ascii="Arial" w:eastAsia="Arial" w:hAnsi="Arial" w:cs="Arial"/>
          <w:b/>
          <w:sz w:val="24"/>
          <w:szCs w:val="24"/>
        </w:rPr>
      </w:pPr>
      <w:r>
        <w:rPr>
          <w:rFonts w:ascii="Arial" w:eastAsia="Arial" w:hAnsi="Arial" w:cs="Arial"/>
          <w:b/>
          <w:sz w:val="24"/>
          <w:szCs w:val="24"/>
        </w:rPr>
        <w:t>Informed consent</w:t>
      </w:r>
    </w:p>
    <w:p w14:paraId="3DD0DBA6" w14:textId="77777777" w:rsidR="000B3B9D" w:rsidRDefault="005206E9">
      <w:pPr>
        <w:rPr>
          <w:rFonts w:ascii="Arial" w:eastAsia="Arial" w:hAnsi="Arial" w:cs="Arial"/>
        </w:rPr>
      </w:pPr>
      <w:r>
        <w:rPr>
          <w:rFonts w:ascii="Arial" w:eastAsia="Arial" w:hAnsi="Arial" w:cs="Arial"/>
        </w:rPr>
        <w:t xml:space="preserve">I </w:t>
      </w:r>
      <w:r>
        <w:rPr>
          <w:rFonts w:ascii="Arial" w:eastAsia="Arial" w:hAnsi="Arial" w:cs="Arial"/>
        </w:rPr>
        <w:t>am …………………………………, a member of [program / organization name]. This study aims to [explore ways to integrate two or more health campaigns to maximise benefits to the health system.]</w:t>
      </w:r>
    </w:p>
    <w:p w14:paraId="108738E3" w14:textId="77777777" w:rsidR="000B3B9D" w:rsidRDefault="005206E9">
      <w:pPr>
        <w:rPr>
          <w:rFonts w:ascii="Arial" w:eastAsia="Arial" w:hAnsi="Arial" w:cs="Arial"/>
        </w:rPr>
      </w:pPr>
      <w:r>
        <w:rPr>
          <w:rFonts w:ascii="Arial" w:eastAsia="Arial" w:hAnsi="Arial" w:cs="Arial"/>
        </w:rPr>
        <w:t>You are requested to share your experiences about receiving services through</w:t>
      </w:r>
      <w:r>
        <w:rPr>
          <w:rFonts w:ascii="Arial" w:eastAsia="Arial" w:hAnsi="Arial" w:cs="Arial"/>
        </w:rPr>
        <w:t xml:space="preserve"> campaigns in [LOCATION]. Kindly answer the questions which I am going to ask you regarding the last health campaign conducted in your district. </w:t>
      </w:r>
    </w:p>
    <w:p w14:paraId="2E9E1E2E" w14:textId="77777777" w:rsidR="000B3B9D" w:rsidRDefault="005206E9">
      <w:pPr>
        <w:rPr>
          <w:rFonts w:ascii="Arial" w:eastAsia="Arial" w:hAnsi="Arial" w:cs="Arial"/>
        </w:rPr>
      </w:pPr>
      <w:r>
        <w:rPr>
          <w:rFonts w:ascii="Arial" w:eastAsia="Arial" w:hAnsi="Arial" w:cs="Arial"/>
        </w:rPr>
        <w:t xml:space="preserve">The interview may take 15 - 20 minutes.  The information you share will be confidential and will be used only </w:t>
      </w:r>
      <w:r>
        <w:rPr>
          <w:rFonts w:ascii="Arial" w:eastAsia="Arial" w:hAnsi="Arial" w:cs="Arial"/>
        </w:rPr>
        <w:t>for preparing the study report and related publications. Your views will be utilized to design the study report but your name will not be mentioned and your views will also not be ascribed to you specifically anywhere in the report.</w:t>
      </w:r>
    </w:p>
    <w:p w14:paraId="02F889A8" w14:textId="77777777" w:rsidR="000B3B9D" w:rsidRDefault="005206E9">
      <w:pPr>
        <w:rPr>
          <w:rFonts w:ascii="Arial" w:eastAsia="Arial" w:hAnsi="Arial" w:cs="Arial"/>
        </w:rPr>
      </w:pPr>
      <w:r>
        <w:rPr>
          <w:rFonts w:ascii="Arial" w:eastAsia="Arial" w:hAnsi="Arial" w:cs="Arial"/>
        </w:rPr>
        <w:t>Your participation is y</w:t>
      </w:r>
      <w:r>
        <w:rPr>
          <w:rFonts w:ascii="Arial" w:eastAsia="Arial" w:hAnsi="Arial" w:cs="Arial"/>
        </w:rPr>
        <w:t>our decision and will not affect your receipt of services. If you choose to take part, your inputs will be valuable in helping us find ways for improving the efficiency and effectiveness of providing these services simultaneously. You are free to leave the</w:t>
      </w:r>
      <w:r>
        <w:rPr>
          <w:rFonts w:ascii="Arial" w:eastAsia="Arial" w:hAnsi="Arial" w:cs="Arial"/>
        </w:rPr>
        <w:t xml:space="preserve"> interview at any time without consequences, should you wish to do so.</w:t>
      </w:r>
    </w:p>
    <w:p w14:paraId="13C59553" w14:textId="77777777" w:rsidR="000B3B9D" w:rsidRDefault="005206E9">
      <w:pPr>
        <w:rPr>
          <w:rFonts w:ascii="Arial" w:eastAsia="Arial" w:hAnsi="Arial" w:cs="Arial"/>
        </w:rPr>
      </w:pPr>
      <w:r>
        <w:rPr>
          <w:rFonts w:ascii="Arial" w:eastAsia="Arial" w:hAnsi="Arial" w:cs="Arial"/>
        </w:rPr>
        <w:t>Can we proceed ?    Yes……  No……</w:t>
      </w:r>
    </w:p>
    <w:p w14:paraId="1DFE59D6" w14:textId="77777777" w:rsidR="000B3B9D" w:rsidRDefault="005206E9">
      <w:pPr>
        <w:rPr>
          <w:rFonts w:ascii="Arial" w:eastAsia="Arial" w:hAnsi="Arial" w:cs="Arial"/>
        </w:rPr>
      </w:pPr>
      <w:r>
        <w:rPr>
          <w:rFonts w:ascii="Arial" w:eastAsia="Arial" w:hAnsi="Arial" w:cs="Arial"/>
        </w:rPr>
        <w:t>Do you have any queries or concerns which you want me to address now   Yes……No…..</w:t>
      </w:r>
    </w:p>
    <w:p w14:paraId="41C93890" w14:textId="77777777" w:rsidR="000B3B9D" w:rsidRDefault="005206E9">
      <w:pPr>
        <w:rPr>
          <w:rFonts w:ascii="Arial" w:eastAsia="Arial" w:hAnsi="Arial" w:cs="Arial"/>
        </w:rPr>
      </w:pPr>
      <w:r>
        <w:rPr>
          <w:rFonts w:ascii="Arial" w:eastAsia="Arial" w:hAnsi="Arial" w:cs="Arial"/>
        </w:rPr>
        <w:t>If you  have any further queries or concerns, you are free to contact:</w:t>
      </w:r>
    </w:p>
    <w:p w14:paraId="5F8BD3A3" w14:textId="3518D6B2" w:rsidR="000B3B9D" w:rsidRDefault="005206E9">
      <w:pPr>
        <w:rPr>
          <w:rFonts w:ascii="Arial" w:eastAsia="Arial" w:hAnsi="Arial" w:cs="Arial"/>
        </w:rPr>
      </w:pPr>
      <w:r>
        <w:rPr>
          <w:rFonts w:ascii="Arial" w:eastAsia="Arial" w:hAnsi="Arial" w:cs="Arial"/>
        </w:rPr>
        <w:t>[CONTACT INFORMATION OF STUDY LEAD]</w:t>
      </w:r>
      <w:r w:rsidR="00B71880">
        <w:rPr>
          <w:rFonts w:ascii="Arial" w:eastAsia="Arial" w:hAnsi="Arial" w:cs="Arial"/>
        </w:rPr>
        <w:t xml:space="preserve"> </w:t>
      </w:r>
    </w:p>
    <w:p w14:paraId="12430090" w14:textId="77777777" w:rsidR="000B3B9D" w:rsidRDefault="000B3B9D">
      <w:pPr>
        <w:spacing w:after="0" w:line="360" w:lineRule="auto"/>
        <w:jc w:val="center"/>
        <w:rPr>
          <w:rFonts w:ascii="Arial" w:eastAsia="Arial" w:hAnsi="Arial" w:cs="Arial"/>
          <w:b/>
          <w:sz w:val="24"/>
          <w:szCs w:val="24"/>
        </w:rPr>
      </w:pPr>
    </w:p>
    <w:tbl>
      <w:tblPr>
        <w:tblStyle w:val="a"/>
        <w:tblW w:w="1091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5"/>
        <w:gridCol w:w="2249"/>
        <w:gridCol w:w="1183"/>
        <w:gridCol w:w="2131"/>
        <w:gridCol w:w="1699"/>
      </w:tblGrid>
      <w:tr w:rsidR="000B3B9D" w14:paraId="5E83F6DC" w14:textId="77777777">
        <w:trPr>
          <w:cantSplit/>
          <w:trHeight w:val="80"/>
        </w:trPr>
        <w:tc>
          <w:tcPr>
            <w:tcW w:w="10917" w:type="dxa"/>
            <w:gridSpan w:val="5"/>
            <w:shd w:val="clear" w:color="auto" w:fill="D9E2F3"/>
          </w:tcPr>
          <w:p w14:paraId="2F7960D1" w14:textId="77777777" w:rsidR="000B3B9D" w:rsidRDefault="005206E9">
            <w:pPr>
              <w:rPr>
                <w:rFonts w:ascii="Arial" w:eastAsia="Arial" w:hAnsi="Arial" w:cs="Arial"/>
                <w:color w:val="000000"/>
              </w:rPr>
            </w:pPr>
            <w:r>
              <w:rPr>
                <w:rFonts w:ascii="Arial" w:eastAsia="Arial" w:hAnsi="Arial" w:cs="Arial"/>
                <w:b/>
                <w:color w:val="000000"/>
              </w:rPr>
              <w:t>1.  Interview details</w:t>
            </w:r>
          </w:p>
        </w:tc>
      </w:tr>
      <w:tr w:rsidR="000B3B9D" w14:paraId="3206BE6F" w14:textId="77777777">
        <w:trPr>
          <w:cantSplit/>
        </w:trPr>
        <w:tc>
          <w:tcPr>
            <w:tcW w:w="5904" w:type="dxa"/>
            <w:gridSpan w:val="2"/>
            <w:vAlign w:val="center"/>
          </w:tcPr>
          <w:p w14:paraId="07A233F6" w14:textId="77777777" w:rsidR="000B3B9D" w:rsidRDefault="005206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1.1 </w:t>
            </w:r>
            <w:r>
              <w:rPr>
                <w:rFonts w:ascii="Arial" w:eastAsia="Arial" w:hAnsi="Arial" w:cs="Arial"/>
                <w:color w:val="000000"/>
              </w:rPr>
              <w:t>Interviewer ID :</w:t>
            </w:r>
          </w:p>
          <w:p w14:paraId="74B01644" w14:textId="77777777" w:rsidR="000B3B9D" w:rsidRDefault="000B3B9D">
            <w:pPr>
              <w:rPr>
                <w:rFonts w:ascii="Arial" w:eastAsia="Arial" w:hAnsi="Arial" w:cs="Arial"/>
                <w:color w:val="000000"/>
              </w:rPr>
            </w:pPr>
          </w:p>
        </w:tc>
        <w:tc>
          <w:tcPr>
            <w:tcW w:w="5013" w:type="dxa"/>
            <w:gridSpan w:val="3"/>
            <w:vAlign w:val="center"/>
          </w:tcPr>
          <w:p w14:paraId="22532DDC" w14:textId="77777777" w:rsidR="000B3B9D" w:rsidRDefault="005206E9">
            <w:pPr>
              <w:rPr>
                <w:rFonts w:ascii="Arial" w:eastAsia="Arial" w:hAnsi="Arial" w:cs="Arial"/>
                <w:color w:val="000000"/>
              </w:rPr>
            </w:pPr>
            <w:r>
              <w:rPr>
                <w:rFonts w:ascii="Arial" w:eastAsia="Arial" w:hAnsi="Arial" w:cs="Arial"/>
                <w:color w:val="000000"/>
              </w:rPr>
              <w:t>1.2 Date:</w:t>
            </w:r>
          </w:p>
          <w:p w14:paraId="6C130DD6" w14:textId="77777777" w:rsidR="000B3B9D" w:rsidRDefault="000B3B9D">
            <w:pPr>
              <w:rPr>
                <w:rFonts w:ascii="Arial" w:eastAsia="Arial" w:hAnsi="Arial" w:cs="Arial"/>
                <w:color w:val="000000"/>
              </w:rPr>
            </w:pPr>
          </w:p>
        </w:tc>
      </w:tr>
      <w:tr w:rsidR="000B3B9D" w14:paraId="559D7B24" w14:textId="77777777">
        <w:trPr>
          <w:cantSplit/>
        </w:trPr>
        <w:tc>
          <w:tcPr>
            <w:tcW w:w="10917" w:type="dxa"/>
            <w:gridSpan w:val="5"/>
            <w:shd w:val="clear" w:color="auto" w:fill="D9E2F3"/>
          </w:tcPr>
          <w:p w14:paraId="47C46D2F" w14:textId="77777777" w:rsidR="000B3B9D" w:rsidRDefault="005206E9">
            <w:pPr>
              <w:rPr>
                <w:rFonts w:ascii="Arial" w:eastAsia="Arial" w:hAnsi="Arial" w:cs="Arial"/>
                <w:color w:val="000000"/>
              </w:rPr>
            </w:pPr>
            <w:r>
              <w:rPr>
                <w:rFonts w:ascii="Arial" w:eastAsia="Arial" w:hAnsi="Arial" w:cs="Arial"/>
                <w:b/>
                <w:color w:val="000000"/>
              </w:rPr>
              <w:t>2. Background information of respondents</w:t>
            </w:r>
          </w:p>
        </w:tc>
      </w:tr>
      <w:tr w:rsidR="000B3B9D" w14:paraId="10922016" w14:textId="77777777">
        <w:trPr>
          <w:cantSplit/>
          <w:trHeight w:val="113"/>
        </w:trPr>
        <w:tc>
          <w:tcPr>
            <w:tcW w:w="3655" w:type="dxa"/>
          </w:tcPr>
          <w:p w14:paraId="1589F078"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eastAsia="Arial" w:hAnsi="Arial" w:cs="Arial"/>
                <w:color w:val="000000"/>
              </w:rPr>
            </w:pPr>
            <w:r>
              <w:rPr>
                <w:rFonts w:ascii="Arial" w:eastAsia="Arial" w:hAnsi="Arial" w:cs="Arial"/>
                <w:color w:val="000000"/>
              </w:rPr>
              <w:t>2.1 District:</w:t>
            </w:r>
          </w:p>
        </w:tc>
        <w:tc>
          <w:tcPr>
            <w:tcW w:w="3432" w:type="dxa"/>
            <w:gridSpan w:val="2"/>
          </w:tcPr>
          <w:p w14:paraId="67DADDA5"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eastAsia="Arial" w:hAnsi="Arial" w:cs="Arial"/>
                <w:color w:val="000000"/>
              </w:rPr>
            </w:pPr>
            <w:r>
              <w:rPr>
                <w:rFonts w:ascii="Arial" w:eastAsia="Arial" w:hAnsi="Arial" w:cs="Arial"/>
                <w:color w:val="000000"/>
              </w:rPr>
              <w:t>2.2. Block:</w:t>
            </w:r>
          </w:p>
        </w:tc>
        <w:tc>
          <w:tcPr>
            <w:tcW w:w="3830" w:type="dxa"/>
            <w:gridSpan w:val="2"/>
          </w:tcPr>
          <w:p w14:paraId="5275E9AB" w14:textId="77777777" w:rsidR="000B3B9D" w:rsidRDefault="005206E9">
            <w:pPr>
              <w:rPr>
                <w:rFonts w:ascii="Arial" w:eastAsia="Arial" w:hAnsi="Arial" w:cs="Arial"/>
                <w:color w:val="000000"/>
              </w:rPr>
            </w:pPr>
            <w:r>
              <w:rPr>
                <w:rFonts w:ascii="Arial" w:eastAsia="Arial" w:hAnsi="Arial" w:cs="Arial"/>
                <w:color w:val="000000"/>
              </w:rPr>
              <w:t xml:space="preserve">2.3 Village:                   </w:t>
            </w:r>
          </w:p>
        </w:tc>
      </w:tr>
      <w:tr w:rsidR="000B3B9D" w14:paraId="42913258" w14:textId="77777777">
        <w:trPr>
          <w:cantSplit/>
        </w:trPr>
        <w:tc>
          <w:tcPr>
            <w:tcW w:w="3655" w:type="dxa"/>
            <w:vAlign w:val="center"/>
          </w:tcPr>
          <w:p w14:paraId="50E5B319"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eastAsia="Arial" w:hAnsi="Arial" w:cs="Arial"/>
                <w:color w:val="000000"/>
              </w:rPr>
            </w:pPr>
            <w:r>
              <w:rPr>
                <w:rFonts w:ascii="Arial" w:eastAsia="Arial" w:hAnsi="Arial" w:cs="Arial"/>
                <w:color w:val="000000"/>
              </w:rPr>
              <w:t>2.4  Number of family members</w:t>
            </w:r>
            <w:r>
              <w:rPr>
                <w:rFonts w:ascii="Arial" w:eastAsia="Arial" w:hAnsi="Arial" w:cs="Arial"/>
              </w:rPr>
              <w:t>:</w:t>
            </w:r>
          </w:p>
        </w:tc>
        <w:tc>
          <w:tcPr>
            <w:tcW w:w="3432" w:type="dxa"/>
            <w:gridSpan w:val="2"/>
            <w:vAlign w:val="center"/>
          </w:tcPr>
          <w:p w14:paraId="1714AE63"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eastAsia="Arial" w:hAnsi="Arial" w:cs="Arial"/>
                <w:color w:val="000000"/>
              </w:rPr>
            </w:pPr>
            <w:r>
              <w:rPr>
                <w:rFonts w:ascii="Arial" w:eastAsia="Arial" w:hAnsi="Arial" w:cs="Arial"/>
                <w:color w:val="000000"/>
              </w:rPr>
              <w:t xml:space="preserve">2.5 Gender: </w:t>
            </w:r>
          </w:p>
          <w:p w14:paraId="0F72B973"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eastAsia="Arial" w:hAnsi="Arial" w:cs="Arial"/>
                <w:color w:val="000000"/>
              </w:rPr>
            </w:pPr>
            <w:r>
              <w:rPr>
                <w:rFonts w:ascii="Arial" w:eastAsia="Arial" w:hAnsi="Arial" w:cs="Arial"/>
                <w:color w:val="000000"/>
              </w:rPr>
              <w:t>Male</w:t>
            </w:r>
            <w:r>
              <w:rPr>
                <w:rFonts w:ascii="Arial" w:eastAsia="Arial" w:hAnsi="Arial" w:cs="Arial"/>
              </w:rPr>
              <w:t xml:space="preserve">……… </w:t>
            </w:r>
            <w:r>
              <w:rPr>
                <w:rFonts w:ascii="Arial" w:eastAsia="Arial" w:hAnsi="Arial" w:cs="Arial"/>
                <w:color w:val="000000"/>
              </w:rPr>
              <w:t xml:space="preserve"> Female</w:t>
            </w:r>
            <w:r>
              <w:rPr>
                <w:rFonts w:ascii="Arial" w:eastAsia="Arial" w:hAnsi="Arial" w:cs="Arial"/>
              </w:rPr>
              <w:t xml:space="preserve">……… </w:t>
            </w:r>
          </w:p>
        </w:tc>
        <w:tc>
          <w:tcPr>
            <w:tcW w:w="3830" w:type="dxa"/>
            <w:gridSpan w:val="2"/>
            <w:vAlign w:val="center"/>
          </w:tcPr>
          <w:p w14:paraId="3F412E12" w14:textId="77777777" w:rsidR="000B3B9D" w:rsidRDefault="005206E9">
            <w:pPr>
              <w:rPr>
                <w:rFonts w:ascii="Arial" w:eastAsia="Arial" w:hAnsi="Arial" w:cs="Arial"/>
                <w:color w:val="000000"/>
              </w:rPr>
            </w:pPr>
            <w:r>
              <w:rPr>
                <w:rFonts w:ascii="Arial" w:eastAsia="Arial" w:hAnsi="Arial" w:cs="Arial"/>
                <w:color w:val="000000"/>
              </w:rPr>
              <w:t xml:space="preserve">2.6 Age: </w:t>
            </w:r>
          </w:p>
        </w:tc>
      </w:tr>
      <w:tr w:rsidR="000B3B9D" w14:paraId="6407B6D3" w14:textId="77777777">
        <w:trPr>
          <w:cantSplit/>
        </w:trPr>
        <w:tc>
          <w:tcPr>
            <w:tcW w:w="3655" w:type="dxa"/>
            <w:vAlign w:val="center"/>
          </w:tcPr>
          <w:p w14:paraId="57453096"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eastAsia="Arial" w:hAnsi="Arial" w:cs="Arial"/>
                <w:color w:val="000000"/>
              </w:rPr>
            </w:pPr>
            <w:r>
              <w:rPr>
                <w:rFonts w:ascii="Arial" w:eastAsia="Arial" w:hAnsi="Arial" w:cs="Arial"/>
                <w:color w:val="000000"/>
              </w:rPr>
              <w:t>2.7  Beneficiary age</w:t>
            </w:r>
            <w:r>
              <w:rPr>
                <w:rFonts w:ascii="Arial" w:eastAsia="Arial" w:hAnsi="Arial" w:cs="Arial"/>
              </w:rPr>
              <w:t>:</w:t>
            </w:r>
          </w:p>
        </w:tc>
        <w:tc>
          <w:tcPr>
            <w:tcW w:w="3432" w:type="dxa"/>
            <w:gridSpan w:val="2"/>
            <w:vAlign w:val="center"/>
          </w:tcPr>
          <w:p w14:paraId="1465C36F"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eastAsia="Arial" w:hAnsi="Arial" w:cs="Arial"/>
                <w:color w:val="000000"/>
              </w:rPr>
            </w:pPr>
            <w:r>
              <w:rPr>
                <w:rFonts w:ascii="Arial" w:eastAsia="Arial" w:hAnsi="Arial" w:cs="Arial"/>
                <w:color w:val="000000"/>
              </w:rPr>
              <w:t xml:space="preserve"> Beneficiary Gender: </w:t>
            </w:r>
          </w:p>
          <w:p w14:paraId="1F07441B"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eastAsia="Arial" w:hAnsi="Arial" w:cs="Arial"/>
                <w:color w:val="000000"/>
              </w:rPr>
            </w:pPr>
            <w:r>
              <w:rPr>
                <w:rFonts w:ascii="Arial" w:eastAsia="Arial" w:hAnsi="Arial" w:cs="Arial"/>
                <w:color w:val="000000"/>
              </w:rPr>
              <w:t>Male………</w:t>
            </w:r>
            <w:r>
              <w:rPr>
                <w:rFonts w:ascii="Arial" w:eastAsia="Arial" w:hAnsi="Arial" w:cs="Arial"/>
              </w:rPr>
              <w:t xml:space="preserve"> </w:t>
            </w:r>
            <w:r>
              <w:rPr>
                <w:rFonts w:ascii="Arial" w:eastAsia="Arial" w:hAnsi="Arial" w:cs="Arial"/>
                <w:color w:val="000000"/>
              </w:rPr>
              <w:t>Female……..</w:t>
            </w:r>
          </w:p>
        </w:tc>
        <w:tc>
          <w:tcPr>
            <w:tcW w:w="3830" w:type="dxa"/>
            <w:gridSpan w:val="2"/>
            <w:vAlign w:val="center"/>
          </w:tcPr>
          <w:p w14:paraId="2744B4F5" w14:textId="77777777" w:rsidR="000B3B9D" w:rsidRDefault="005206E9">
            <w:pPr>
              <w:rPr>
                <w:rFonts w:ascii="Arial" w:eastAsia="Arial" w:hAnsi="Arial" w:cs="Arial"/>
                <w:color w:val="000000"/>
              </w:rPr>
            </w:pPr>
            <w:r>
              <w:rPr>
                <w:rFonts w:ascii="Arial" w:eastAsia="Arial" w:hAnsi="Arial" w:cs="Arial"/>
                <w:color w:val="000000"/>
              </w:rPr>
              <w:t xml:space="preserve">Relationship to beneficiary: </w:t>
            </w:r>
          </w:p>
          <w:p w14:paraId="16968FF6" w14:textId="77777777" w:rsidR="00B71880" w:rsidRDefault="00B71880">
            <w:pPr>
              <w:rPr>
                <w:rFonts w:ascii="Arial" w:eastAsia="Arial" w:hAnsi="Arial" w:cs="Arial"/>
                <w:color w:val="000000"/>
              </w:rPr>
            </w:pPr>
          </w:p>
          <w:p w14:paraId="74CC7DEC" w14:textId="427ED3F7" w:rsidR="00B71880" w:rsidRDefault="00B71880">
            <w:pPr>
              <w:rPr>
                <w:rFonts w:ascii="Arial" w:eastAsia="Arial" w:hAnsi="Arial" w:cs="Arial"/>
                <w:color w:val="000000"/>
              </w:rPr>
            </w:pPr>
          </w:p>
        </w:tc>
      </w:tr>
      <w:tr w:rsidR="000B3B9D" w14:paraId="1DBC00D2" w14:textId="77777777">
        <w:trPr>
          <w:trHeight w:val="178"/>
        </w:trPr>
        <w:tc>
          <w:tcPr>
            <w:tcW w:w="10917" w:type="dxa"/>
            <w:gridSpan w:val="5"/>
            <w:shd w:val="clear" w:color="auto" w:fill="EDEDED"/>
          </w:tcPr>
          <w:p w14:paraId="16FDB2AB"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color w:val="000000"/>
              </w:rPr>
            </w:pPr>
            <w:r>
              <w:rPr>
                <w:rFonts w:ascii="Arial" w:eastAsia="Arial" w:hAnsi="Arial" w:cs="Arial"/>
                <w:b/>
                <w:color w:val="000000"/>
              </w:rPr>
              <w:lastRenderedPageBreak/>
              <w:t>3. Satisfaction questions</w:t>
            </w:r>
          </w:p>
        </w:tc>
      </w:tr>
      <w:tr w:rsidR="000B3B9D" w14:paraId="2A3462E8" w14:textId="77777777">
        <w:trPr>
          <w:trHeight w:val="525"/>
        </w:trPr>
        <w:tc>
          <w:tcPr>
            <w:tcW w:w="9218" w:type="dxa"/>
            <w:gridSpan w:val="4"/>
          </w:tcPr>
          <w:p w14:paraId="507842B1" w14:textId="77777777" w:rsidR="000B3B9D" w:rsidRDefault="005206E9">
            <w:pPr>
              <w:numPr>
                <w:ilvl w:val="1"/>
                <w:numId w:val="10"/>
              </w:numPr>
              <w:pBdr>
                <w:top w:val="nil"/>
                <w:left w:val="nil"/>
                <w:bottom w:val="nil"/>
                <w:right w:val="nil"/>
                <w:between w:val="nil"/>
              </w:pBdr>
              <w:tabs>
                <w:tab w:val="left" w:pos="460"/>
              </w:tabs>
              <w:spacing w:after="0" w:line="240" w:lineRule="auto"/>
              <w:rPr>
                <w:rFonts w:ascii="Arial" w:eastAsia="Arial" w:hAnsi="Arial" w:cs="Arial"/>
                <w:color w:val="000000"/>
              </w:rPr>
            </w:pPr>
            <w:r>
              <w:rPr>
                <w:rFonts w:ascii="Arial" w:eastAsia="Arial" w:hAnsi="Arial" w:cs="Arial"/>
                <w:color w:val="000000"/>
              </w:rPr>
              <w:t xml:space="preserve"> Did you receive information about the National Deworming Day</w:t>
            </w:r>
            <w:r>
              <w:rPr>
                <w:rFonts w:ascii="Arial" w:eastAsia="Arial" w:hAnsi="Arial" w:cs="Arial"/>
              </w:rPr>
              <w:t xml:space="preserve"> and lymphatic filariasis (LF) treatment</w:t>
            </w:r>
            <w:r>
              <w:rPr>
                <w:rFonts w:ascii="Arial" w:eastAsia="Arial" w:hAnsi="Arial" w:cs="Arial"/>
                <w:color w:val="000000"/>
              </w:rPr>
              <w:t xml:space="preserve"> in your locality in advance ( </w:t>
            </w:r>
            <w:r>
              <w:rPr>
                <w:rFonts w:ascii="Arial" w:eastAsia="Arial" w:hAnsi="Arial" w:cs="Arial"/>
              </w:rPr>
              <w:t>at least</w:t>
            </w:r>
            <w:r>
              <w:rPr>
                <w:rFonts w:ascii="Arial" w:eastAsia="Arial" w:hAnsi="Arial" w:cs="Arial"/>
                <w:color w:val="000000"/>
              </w:rPr>
              <w:t xml:space="preserve"> 2 days before the campaign day)?</w:t>
            </w:r>
          </w:p>
          <w:p w14:paraId="30A3684D" w14:textId="77777777" w:rsidR="000B3B9D" w:rsidRDefault="000B3B9D">
            <w:pPr>
              <w:pBdr>
                <w:top w:val="nil"/>
                <w:left w:val="nil"/>
                <w:bottom w:val="nil"/>
                <w:right w:val="nil"/>
                <w:between w:val="nil"/>
              </w:pBdr>
              <w:spacing w:after="0" w:line="240" w:lineRule="auto"/>
              <w:rPr>
                <w:rFonts w:ascii="Arial" w:eastAsia="Arial" w:hAnsi="Arial" w:cs="Arial"/>
                <w:b/>
                <w:color w:val="000000"/>
              </w:rPr>
            </w:pPr>
          </w:p>
        </w:tc>
        <w:tc>
          <w:tcPr>
            <w:tcW w:w="1699" w:type="dxa"/>
          </w:tcPr>
          <w:p w14:paraId="07E53050"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color w:val="000000"/>
              </w:rPr>
            </w:pPr>
            <w:r>
              <w:rPr>
                <w:rFonts w:ascii="Arial" w:eastAsia="Arial" w:hAnsi="Arial" w:cs="Arial"/>
                <w:color w:val="000000"/>
              </w:rPr>
              <w:t xml:space="preserve">1=Yes 2 = No </w:t>
            </w:r>
          </w:p>
          <w:p w14:paraId="7E7B1479" w14:textId="77777777" w:rsidR="000B3B9D" w:rsidRDefault="000B3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color w:val="000000"/>
              </w:rPr>
            </w:pPr>
          </w:p>
          <w:p w14:paraId="52CD54A0"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color w:val="000000"/>
              </w:rPr>
            </w:pPr>
            <w:r>
              <w:rPr>
                <w:rFonts w:ascii="Arial" w:eastAsia="Arial" w:hAnsi="Arial" w:cs="Arial"/>
                <w:color w:val="000000"/>
              </w:rPr>
              <w:t>If No, skip to 3.3</w:t>
            </w:r>
          </w:p>
        </w:tc>
      </w:tr>
      <w:tr w:rsidR="000B3B9D" w14:paraId="7C6194CB" w14:textId="77777777">
        <w:trPr>
          <w:trHeight w:val="525"/>
        </w:trPr>
        <w:tc>
          <w:tcPr>
            <w:tcW w:w="9218" w:type="dxa"/>
            <w:gridSpan w:val="4"/>
          </w:tcPr>
          <w:p w14:paraId="36C31D86" w14:textId="77777777" w:rsidR="000B3B9D" w:rsidRDefault="005206E9">
            <w:pPr>
              <w:numPr>
                <w:ilvl w:val="1"/>
                <w:numId w:val="10"/>
              </w:numPr>
              <w:pBdr>
                <w:top w:val="nil"/>
                <w:left w:val="nil"/>
                <w:bottom w:val="nil"/>
                <w:right w:val="nil"/>
                <w:between w:val="nil"/>
              </w:pBdr>
              <w:tabs>
                <w:tab w:val="left" w:pos="460"/>
              </w:tabs>
              <w:spacing w:after="0" w:line="240" w:lineRule="auto"/>
              <w:rPr>
                <w:rFonts w:ascii="Arial" w:eastAsia="Arial" w:hAnsi="Arial" w:cs="Arial"/>
                <w:color w:val="000000"/>
              </w:rPr>
            </w:pPr>
            <w:r>
              <w:rPr>
                <w:rFonts w:ascii="Arial" w:eastAsia="Arial" w:hAnsi="Arial" w:cs="Arial"/>
                <w:color w:val="000000"/>
              </w:rPr>
              <w:t>Services provided during the campaign?</w:t>
            </w:r>
          </w:p>
          <w:p w14:paraId="76505CD7" w14:textId="77777777" w:rsidR="000B3B9D" w:rsidRDefault="000B3B9D">
            <w:pPr>
              <w:pBdr>
                <w:top w:val="nil"/>
                <w:left w:val="nil"/>
                <w:bottom w:val="nil"/>
                <w:right w:val="nil"/>
                <w:between w:val="nil"/>
              </w:pBdr>
              <w:tabs>
                <w:tab w:val="left" w:pos="460"/>
              </w:tabs>
              <w:spacing w:after="0" w:line="240" w:lineRule="auto"/>
              <w:ind w:left="360"/>
              <w:rPr>
                <w:rFonts w:ascii="Arial" w:eastAsia="Arial" w:hAnsi="Arial" w:cs="Arial"/>
                <w:color w:val="000000"/>
              </w:rPr>
            </w:pPr>
          </w:p>
          <w:p w14:paraId="0406A908" w14:textId="77777777" w:rsidR="000B3B9D" w:rsidRDefault="005206E9">
            <w:pPr>
              <w:numPr>
                <w:ilvl w:val="0"/>
                <w:numId w:val="3"/>
              </w:numPr>
              <w:pBdr>
                <w:top w:val="nil"/>
                <w:left w:val="nil"/>
                <w:bottom w:val="nil"/>
                <w:right w:val="nil"/>
                <w:between w:val="nil"/>
              </w:pBdr>
              <w:tabs>
                <w:tab w:val="left" w:pos="460"/>
              </w:tabs>
              <w:spacing w:after="0" w:line="240" w:lineRule="auto"/>
              <w:rPr>
                <w:rFonts w:ascii="Arial" w:eastAsia="Arial" w:hAnsi="Arial" w:cs="Arial"/>
                <w:color w:val="000000"/>
              </w:rPr>
            </w:pPr>
            <w:r>
              <w:rPr>
                <w:rFonts w:ascii="Arial" w:eastAsia="Arial" w:hAnsi="Arial" w:cs="Arial"/>
              </w:rPr>
              <w:t>Vaccination</w:t>
            </w:r>
          </w:p>
          <w:p w14:paraId="0E8F5460" w14:textId="77777777" w:rsidR="000B3B9D" w:rsidRDefault="005206E9">
            <w:pPr>
              <w:numPr>
                <w:ilvl w:val="0"/>
                <w:numId w:val="3"/>
              </w:numPr>
              <w:pBdr>
                <w:top w:val="nil"/>
                <w:left w:val="nil"/>
                <w:bottom w:val="nil"/>
                <w:right w:val="nil"/>
                <w:between w:val="nil"/>
              </w:pBdr>
              <w:tabs>
                <w:tab w:val="left" w:pos="460"/>
              </w:tabs>
              <w:spacing w:after="0" w:line="240" w:lineRule="auto"/>
              <w:rPr>
                <w:rFonts w:ascii="Arial" w:eastAsia="Arial" w:hAnsi="Arial" w:cs="Arial"/>
                <w:color w:val="000000"/>
              </w:rPr>
            </w:pPr>
            <w:r>
              <w:rPr>
                <w:rFonts w:ascii="Arial" w:eastAsia="Arial" w:hAnsi="Arial" w:cs="Arial"/>
              </w:rPr>
              <w:t xml:space="preserve">Deworming </w:t>
            </w:r>
          </w:p>
          <w:p w14:paraId="2BA4B0C2" w14:textId="77777777" w:rsidR="000B3B9D" w:rsidRDefault="005206E9">
            <w:pPr>
              <w:numPr>
                <w:ilvl w:val="0"/>
                <w:numId w:val="3"/>
              </w:numPr>
              <w:pBdr>
                <w:top w:val="nil"/>
                <w:left w:val="nil"/>
                <w:bottom w:val="nil"/>
                <w:right w:val="nil"/>
                <w:between w:val="nil"/>
              </w:pBdr>
              <w:tabs>
                <w:tab w:val="left" w:pos="460"/>
              </w:tabs>
              <w:spacing w:after="0" w:line="240" w:lineRule="auto"/>
              <w:rPr>
                <w:rFonts w:ascii="Arial" w:eastAsia="Arial" w:hAnsi="Arial" w:cs="Arial"/>
                <w:color w:val="000000"/>
              </w:rPr>
            </w:pPr>
            <w:r>
              <w:rPr>
                <w:rFonts w:ascii="Arial" w:eastAsia="Arial" w:hAnsi="Arial" w:cs="Arial"/>
              </w:rPr>
              <w:t>LF drug therapy</w:t>
            </w:r>
          </w:p>
          <w:p w14:paraId="681DB9B2" w14:textId="77777777" w:rsidR="000B3B9D" w:rsidRDefault="005206E9">
            <w:pPr>
              <w:numPr>
                <w:ilvl w:val="0"/>
                <w:numId w:val="3"/>
              </w:numPr>
              <w:pBdr>
                <w:top w:val="nil"/>
                <w:left w:val="nil"/>
                <w:bottom w:val="nil"/>
                <w:right w:val="nil"/>
                <w:between w:val="nil"/>
              </w:pBdr>
              <w:tabs>
                <w:tab w:val="left" w:pos="460"/>
              </w:tabs>
              <w:spacing w:after="0" w:line="240" w:lineRule="auto"/>
              <w:rPr>
                <w:rFonts w:ascii="Arial" w:eastAsia="Arial" w:hAnsi="Arial" w:cs="Arial"/>
                <w:color w:val="000000"/>
              </w:rPr>
            </w:pPr>
            <w:r>
              <w:rPr>
                <w:rFonts w:ascii="Arial" w:eastAsia="Arial" w:hAnsi="Arial" w:cs="Arial"/>
                <w:color w:val="000000"/>
              </w:rPr>
              <w:t>Other, mention</w:t>
            </w:r>
          </w:p>
          <w:p w14:paraId="5769DCD8" w14:textId="77777777" w:rsidR="000B3B9D" w:rsidRDefault="000B3B9D">
            <w:pPr>
              <w:pBdr>
                <w:top w:val="nil"/>
                <w:left w:val="nil"/>
                <w:bottom w:val="nil"/>
                <w:right w:val="nil"/>
                <w:between w:val="nil"/>
              </w:pBdr>
              <w:tabs>
                <w:tab w:val="left" w:pos="460"/>
              </w:tabs>
              <w:spacing w:after="0" w:line="240" w:lineRule="auto"/>
              <w:ind w:left="1080"/>
              <w:rPr>
                <w:rFonts w:ascii="Arial" w:eastAsia="Arial" w:hAnsi="Arial" w:cs="Arial"/>
                <w:color w:val="000000"/>
              </w:rPr>
            </w:pPr>
          </w:p>
        </w:tc>
        <w:tc>
          <w:tcPr>
            <w:tcW w:w="1699" w:type="dxa"/>
          </w:tcPr>
          <w:p w14:paraId="134A3BFD" w14:textId="77777777" w:rsidR="000B3B9D" w:rsidRDefault="000B3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p>
          <w:p w14:paraId="21EC1382" w14:textId="77777777" w:rsidR="000B3B9D" w:rsidRDefault="000B3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p>
          <w:p w14:paraId="78B51759"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rPr>
              <w:t>Circle all that apply</w:t>
            </w:r>
          </w:p>
          <w:p w14:paraId="564DA937" w14:textId="77777777" w:rsidR="000B3B9D" w:rsidRDefault="000B3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color w:val="000000"/>
              </w:rPr>
            </w:pPr>
          </w:p>
        </w:tc>
      </w:tr>
      <w:tr w:rsidR="000B3B9D" w14:paraId="1A2CA115" w14:textId="77777777">
        <w:trPr>
          <w:trHeight w:val="1862"/>
        </w:trPr>
        <w:tc>
          <w:tcPr>
            <w:tcW w:w="9218" w:type="dxa"/>
            <w:gridSpan w:val="4"/>
          </w:tcPr>
          <w:p w14:paraId="46962C94" w14:textId="77777777" w:rsidR="000B3B9D" w:rsidRDefault="005206E9">
            <w:pPr>
              <w:numPr>
                <w:ilvl w:val="1"/>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did you receive information regarding the campaign?</w:t>
            </w:r>
          </w:p>
          <w:p w14:paraId="0A38F4EC" w14:textId="77777777" w:rsidR="000B3B9D" w:rsidRDefault="000B3B9D">
            <w:pPr>
              <w:pBdr>
                <w:top w:val="nil"/>
                <w:left w:val="nil"/>
                <w:bottom w:val="nil"/>
                <w:right w:val="nil"/>
                <w:between w:val="nil"/>
              </w:pBdr>
              <w:spacing w:after="0" w:line="240" w:lineRule="auto"/>
              <w:ind w:left="720"/>
              <w:rPr>
                <w:rFonts w:ascii="Arial" w:eastAsia="Arial" w:hAnsi="Arial" w:cs="Arial"/>
                <w:color w:val="000000"/>
              </w:rPr>
            </w:pPr>
          </w:p>
          <w:p w14:paraId="4618BC54" w14:textId="77777777" w:rsidR="000B3B9D" w:rsidRDefault="005206E9">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Through </w:t>
            </w:r>
            <w:r>
              <w:rPr>
                <w:rFonts w:ascii="Arial" w:eastAsia="Arial" w:hAnsi="Arial" w:cs="Arial"/>
              </w:rPr>
              <w:t>village leaders</w:t>
            </w:r>
          </w:p>
          <w:p w14:paraId="3DFDBE01" w14:textId="77777777" w:rsidR="000B3B9D" w:rsidRDefault="005206E9">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Through neighbours/relatives/friends</w:t>
            </w:r>
          </w:p>
          <w:p w14:paraId="4A6EFDE3" w14:textId="77777777" w:rsidR="000B3B9D" w:rsidRDefault="005206E9">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Through </w:t>
            </w:r>
            <w:r>
              <w:rPr>
                <w:rFonts w:ascii="Arial" w:eastAsia="Arial" w:hAnsi="Arial" w:cs="Arial"/>
              </w:rPr>
              <w:t>community health workers</w:t>
            </w:r>
          </w:p>
          <w:p w14:paraId="1F0EB8EC" w14:textId="77777777" w:rsidR="000B3B9D" w:rsidRDefault="005206E9">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Notices/pamphlets</w:t>
            </w:r>
          </w:p>
          <w:p w14:paraId="12D8E5D7" w14:textId="77777777" w:rsidR="000B3B9D" w:rsidRDefault="005206E9">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other, please mention</w:t>
            </w:r>
          </w:p>
          <w:p w14:paraId="25F6341C" w14:textId="77777777" w:rsidR="000B3B9D" w:rsidRDefault="000B3B9D">
            <w:pPr>
              <w:pBdr>
                <w:top w:val="nil"/>
                <w:left w:val="nil"/>
                <w:bottom w:val="nil"/>
                <w:right w:val="nil"/>
                <w:between w:val="nil"/>
              </w:pBdr>
              <w:spacing w:after="0" w:line="240" w:lineRule="auto"/>
              <w:ind w:left="601"/>
              <w:rPr>
                <w:rFonts w:ascii="Arial" w:eastAsia="Arial" w:hAnsi="Arial" w:cs="Arial"/>
                <w:color w:val="000000"/>
              </w:rPr>
            </w:pPr>
          </w:p>
        </w:tc>
        <w:tc>
          <w:tcPr>
            <w:tcW w:w="1699" w:type="dxa"/>
          </w:tcPr>
          <w:p w14:paraId="7139E931"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55B3E088"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70B99240"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rPr>
              <w:t>Circle all that apply</w:t>
            </w:r>
          </w:p>
        </w:tc>
      </w:tr>
      <w:tr w:rsidR="000B3B9D" w14:paraId="225F7A1C" w14:textId="77777777">
        <w:trPr>
          <w:trHeight w:val="377"/>
        </w:trPr>
        <w:tc>
          <w:tcPr>
            <w:tcW w:w="9218" w:type="dxa"/>
            <w:gridSpan w:val="4"/>
          </w:tcPr>
          <w:p w14:paraId="3D2C519C" w14:textId="4C0E1B9B" w:rsidR="000B3B9D" w:rsidRDefault="005206E9">
            <w:pPr>
              <w:widowControl w:val="0"/>
              <w:numPr>
                <w:ilvl w:val="1"/>
                <w:numId w:val="10"/>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 xml:space="preserve">Where did you </w:t>
            </w:r>
            <w:r w:rsidR="00B71880">
              <w:rPr>
                <w:rFonts w:ascii="Arial" w:eastAsia="Arial" w:hAnsi="Arial" w:cs="Arial"/>
                <w:color w:val="000000"/>
              </w:rPr>
              <w:t>receive</w:t>
            </w:r>
            <w:r>
              <w:rPr>
                <w:rFonts w:ascii="Arial" w:eastAsia="Arial" w:hAnsi="Arial" w:cs="Arial"/>
                <w:color w:val="000000"/>
              </w:rPr>
              <w:t xml:space="preserve"> the service</w:t>
            </w:r>
            <w:r>
              <w:rPr>
                <w:rFonts w:ascii="Arial" w:eastAsia="Arial" w:hAnsi="Arial" w:cs="Arial"/>
                <w:color w:val="000000"/>
              </w:rPr>
              <w:t>?</w:t>
            </w:r>
          </w:p>
          <w:p w14:paraId="6843A33D" w14:textId="77777777" w:rsidR="000B3B9D" w:rsidRDefault="000B3B9D">
            <w:p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rPr>
                <w:rFonts w:ascii="Arial" w:eastAsia="Arial" w:hAnsi="Arial" w:cs="Arial"/>
                <w:color w:val="000000"/>
              </w:rPr>
            </w:pPr>
          </w:p>
          <w:p w14:paraId="05DA45A3" w14:textId="77777777" w:rsidR="000B3B9D" w:rsidRDefault="005206E9">
            <w:pPr>
              <w:numPr>
                <w:ilvl w:val="0"/>
                <w:numId w:val="4"/>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ind w:firstLine="94"/>
              <w:rPr>
                <w:rFonts w:ascii="Arial" w:eastAsia="Arial" w:hAnsi="Arial" w:cs="Arial"/>
                <w:color w:val="000000"/>
              </w:rPr>
            </w:pPr>
            <w:r>
              <w:rPr>
                <w:rFonts w:ascii="Arial" w:eastAsia="Arial" w:hAnsi="Arial" w:cs="Arial"/>
                <w:color w:val="000000"/>
              </w:rPr>
              <w:t xml:space="preserve">Health </w:t>
            </w:r>
            <w:proofErr w:type="spellStart"/>
            <w:r>
              <w:rPr>
                <w:rFonts w:ascii="Arial" w:eastAsia="Arial" w:hAnsi="Arial" w:cs="Arial"/>
                <w:color w:val="000000"/>
              </w:rPr>
              <w:t>cent</w:t>
            </w:r>
            <w:r>
              <w:rPr>
                <w:rFonts w:ascii="Arial" w:eastAsia="Arial" w:hAnsi="Arial" w:cs="Arial"/>
              </w:rPr>
              <w:t>er</w:t>
            </w:r>
            <w:proofErr w:type="spellEnd"/>
          </w:p>
          <w:p w14:paraId="21AE35F7" w14:textId="77777777" w:rsidR="000B3B9D" w:rsidRDefault="005206E9">
            <w:pPr>
              <w:numPr>
                <w:ilvl w:val="0"/>
                <w:numId w:val="4"/>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ind w:firstLine="94"/>
              <w:rPr>
                <w:rFonts w:ascii="Arial" w:eastAsia="Arial" w:hAnsi="Arial" w:cs="Arial"/>
                <w:color w:val="000000"/>
              </w:rPr>
            </w:pPr>
            <w:r>
              <w:rPr>
                <w:rFonts w:ascii="Arial" w:eastAsia="Arial" w:hAnsi="Arial" w:cs="Arial"/>
              </w:rPr>
              <w:t xml:space="preserve">Community </w:t>
            </w:r>
            <w:proofErr w:type="spellStart"/>
            <w:r>
              <w:rPr>
                <w:rFonts w:ascii="Arial" w:eastAsia="Arial" w:hAnsi="Arial" w:cs="Arial"/>
              </w:rPr>
              <w:t>center</w:t>
            </w:r>
            <w:proofErr w:type="spellEnd"/>
          </w:p>
          <w:p w14:paraId="3358FD9A" w14:textId="77777777" w:rsidR="000B3B9D" w:rsidRDefault="005206E9">
            <w:pPr>
              <w:numPr>
                <w:ilvl w:val="0"/>
                <w:numId w:val="4"/>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ind w:firstLine="94"/>
              <w:rPr>
                <w:rFonts w:ascii="Arial" w:eastAsia="Arial" w:hAnsi="Arial" w:cs="Arial"/>
                <w:color w:val="000000"/>
              </w:rPr>
            </w:pPr>
            <w:r>
              <w:rPr>
                <w:rFonts w:ascii="Arial" w:eastAsia="Arial" w:hAnsi="Arial" w:cs="Arial"/>
                <w:color w:val="000000"/>
              </w:rPr>
              <w:t xml:space="preserve">Local </w:t>
            </w:r>
            <w:r>
              <w:rPr>
                <w:rFonts w:ascii="Arial" w:eastAsia="Arial" w:hAnsi="Arial" w:cs="Arial"/>
              </w:rPr>
              <w:t>s</w:t>
            </w:r>
            <w:r>
              <w:rPr>
                <w:rFonts w:ascii="Arial" w:eastAsia="Arial" w:hAnsi="Arial" w:cs="Arial"/>
                <w:color w:val="000000"/>
              </w:rPr>
              <w:t>chool</w:t>
            </w:r>
          </w:p>
          <w:p w14:paraId="7805D19C" w14:textId="77777777" w:rsidR="000B3B9D" w:rsidRDefault="005206E9">
            <w:pPr>
              <w:numPr>
                <w:ilvl w:val="0"/>
                <w:numId w:val="4"/>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ind w:firstLine="94"/>
              <w:rPr>
                <w:rFonts w:ascii="Arial" w:eastAsia="Arial" w:hAnsi="Arial" w:cs="Arial"/>
                <w:color w:val="000000"/>
              </w:rPr>
            </w:pPr>
            <w:r>
              <w:rPr>
                <w:rFonts w:ascii="Arial" w:eastAsia="Arial" w:hAnsi="Arial" w:cs="Arial"/>
              </w:rPr>
              <w:t>Administrative</w:t>
            </w:r>
            <w:r>
              <w:rPr>
                <w:rFonts w:ascii="Arial" w:eastAsia="Arial" w:hAnsi="Arial" w:cs="Arial"/>
                <w:color w:val="000000"/>
              </w:rPr>
              <w:t xml:space="preserve"> </w:t>
            </w:r>
            <w:r>
              <w:rPr>
                <w:rFonts w:ascii="Arial" w:eastAsia="Arial" w:hAnsi="Arial" w:cs="Arial"/>
              </w:rPr>
              <w:t>o</w:t>
            </w:r>
            <w:r>
              <w:rPr>
                <w:rFonts w:ascii="Arial" w:eastAsia="Arial" w:hAnsi="Arial" w:cs="Arial"/>
                <w:color w:val="000000"/>
              </w:rPr>
              <w:t>ffice</w:t>
            </w:r>
          </w:p>
          <w:p w14:paraId="1247579E" w14:textId="77777777" w:rsidR="000B3B9D" w:rsidRDefault="005206E9">
            <w:pPr>
              <w:numPr>
                <w:ilvl w:val="0"/>
                <w:numId w:val="4"/>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ind w:firstLine="94"/>
              <w:rPr>
                <w:rFonts w:ascii="Arial" w:eastAsia="Arial" w:hAnsi="Arial" w:cs="Arial"/>
                <w:color w:val="000000"/>
              </w:rPr>
            </w:pPr>
            <w:r>
              <w:rPr>
                <w:rFonts w:ascii="Arial" w:eastAsia="Arial" w:hAnsi="Arial" w:cs="Arial"/>
                <w:color w:val="000000"/>
              </w:rPr>
              <w:t>Other, specify</w:t>
            </w:r>
          </w:p>
        </w:tc>
        <w:tc>
          <w:tcPr>
            <w:tcW w:w="1699" w:type="dxa"/>
          </w:tcPr>
          <w:p w14:paraId="55F90B4F"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4E33B768"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310FE53A"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49D9B0BF"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rPr>
              <w:t>Circle all that apply</w:t>
            </w:r>
          </w:p>
          <w:p w14:paraId="3F5E5E96"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tc>
      </w:tr>
      <w:tr w:rsidR="000B3B9D" w14:paraId="374779AF" w14:textId="77777777">
        <w:trPr>
          <w:trHeight w:val="377"/>
        </w:trPr>
        <w:tc>
          <w:tcPr>
            <w:tcW w:w="9218" w:type="dxa"/>
            <w:gridSpan w:val="4"/>
          </w:tcPr>
          <w:p w14:paraId="43DC40F0" w14:textId="77777777" w:rsidR="000B3B9D" w:rsidRDefault="005206E9">
            <w:pPr>
              <w:widowControl w:val="0"/>
              <w:numPr>
                <w:ilvl w:val="1"/>
                <w:numId w:val="10"/>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 xml:space="preserve">Did you think this service was important to address a </w:t>
            </w:r>
            <w:r>
              <w:rPr>
                <w:rFonts w:ascii="Arial" w:eastAsia="Arial" w:hAnsi="Arial" w:cs="Arial"/>
              </w:rPr>
              <w:t xml:space="preserve">significant </w:t>
            </w:r>
            <w:r>
              <w:rPr>
                <w:rFonts w:ascii="Arial" w:eastAsia="Arial" w:hAnsi="Arial" w:cs="Arial"/>
                <w:color w:val="000000"/>
              </w:rPr>
              <w:t>problem faced by the community?</w:t>
            </w:r>
          </w:p>
          <w:p w14:paraId="73B41CF0" w14:textId="77777777" w:rsidR="000B3B9D" w:rsidRDefault="000B3B9D">
            <w:pPr>
              <w:widowControl w:val="0"/>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p>
          <w:p w14:paraId="5FC716A6" w14:textId="77777777" w:rsidR="000B3B9D" w:rsidRDefault="005206E9">
            <w:pPr>
              <w:widowControl w:val="0"/>
              <w:numPr>
                <w:ilvl w:val="0"/>
                <w:numId w:val="7"/>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Highly necessary</w:t>
            </w:r>
          </w:p>
          <w:p w14:paraId="73BCDB0F" w14:textId="77777777" w:rsidR="000B3B9D" w:rsidRDefault="005206E9">
            <w:pPr>
              <w:widowControl w:val="0"/>
              <w:numPr>
                <w:ilvl w:val="0"/>
                <w:numId w:val="7"/>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Necessary</w:t>
            </w:r>
          </w:p>
          <w:p w14:paraId="2F2CB8D9" w14:textId="77777777" w:rsidR="000B3B9D" w:rsidRDefault="005206E9">
            <w:pPr>
              <w:widowControl w:val="0"/>
              <w:numPr>
                <w:ilvl w:val="0"/>
                <w:numId w:val="7"/>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Neither necessary nor not necessary</w:t>
            </w:r>
          </w:p>
          <w:p w14:paraId="61BC33F9" w14:textId="77777777" w:rsidR="000B3B9D" w:rsidRDefault="005206E9">
            <w:pPr>
              <w:widowControl w:val="0"/>
              <w:numPr>
                <w:ilvl w:val="0"/>
                <w:numId w:val="7"/>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Unnecessary</w:t>
            </w:r>
          </w:p>
          <w:p w14:paraId="0C22BAD1" w14:textId="77777777" w:rsidR="000B3B9D" w:rsidRDefault="005206E9">
            <w:pPr>
              <w:widowControl w:val="0"/>
              <w:numPr>
                <w:ilvl w:val="0"/>
                <w:numId w:val="7"/>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Highly unnecessary</w:t>
            </w:r>
          </w:p>
          <w:p w14:paraId="2B6591DC" w14:textId="77777777" w:rsidR="000B3B9D" w:rsidRDefault="000B3B9D">
            <w:pPr>
              <w:widowControl w:val="0"/>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p>
        </w:tc>
        <w:tc>
          <w:tcPr>
            <w:tcW w:w="1699" w:type="dxa"/>
          </w:tcPr>
          <w:p w14:paraId="729965A8"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01DDDBD7" w14:textId="5FA8E48A" w:rsidR="000B3B9D" w:rsidRDefault="00B7188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Circle one</w:t>
            </w:r>
          </w:p>
        </w:tc>
      </w:tr>
      <w:tr w:rsidR="000B3B9D" w14:paraId="130CB008" w14:textId="77777777">
        <w:trPr>
          <w:trHeight w:val="2117"/>
        </w:trPr>
        <w:tc>
          <w:tcPr>
            <w:tcW w:w="9218" w:type="dxa"/>
            <w:gridSpan w:val="4"/>
          </w:tcPr>
          <w:p w14:paraId="4C13F95B" w14:textId="77777777" w:rsidR="000B3B9D" w:rsidRDefault="005206E9">
            <w:pPr>
              <w:widowControl w:val="0"/>
              <w:numPr>
                <w:ilvl w:val="1"/>
                <w:numId w:val="10"/>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 xml:space="preserve"> How far away was the venue </w:t>
            </w:r>
            <w:r>
              <w:rPr>
                <w:rFonts w:ascii="Arial" w:eastAsia="Arial" w:hAnsi="Arial" w:cs="Arial"/>
              </w:rPr>
              <w:t>where you received service</w:t>
            </w:r>
            <w:r>
              <w:rPr>
                <w:rFonts w:ascii="Arial" w:eastAsia="Arial" w:hAnsi="Arial" w:cs="Arial"/>
                <w:color w:val="000000"/>
              </w:rPr>
              <w:t xml:space="preserve"> from your </w:t>
            </w:r>
            <w:r>
              <w:rPr>
                <w:rFonts w:ascii="Arial" w:eastAsia="Arial" w:hAnsi="Arial" w:cs="Arial"/>
              </w:rPr>
              <w:t>home or workplace?</w:t>
            </w:r>
          </w:p>
          <w:p w14:paraId="3551ED2E" w14:textId="77777777" w:rsidR="000B3B9D" w:rsidRDefault="000B3B9D">
            <w:pPr>
              <w:widowControl w:val="0"/>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2304BE60" w14:textId="77777777" w:rsidR="000B3B9D" w:rsidRDefault="005206E9">
            <w:pPr>
              <w:widowControl w:val="0"/>
              <w:numPr>
                <w:ilvl w:val="0"/>
                <w:numId w:val="11"/>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94"/>
              <w:rPr>
                <w:rFonts w:ascii="Arial" w:eastAsia="Arial" w:hAnsi="Arial" w:cs="Arial"/>
                <w:color w:val="000000"/>
              </w:rPr>
            </w:pPr>
            <w:r>
              <w:rPr>
                <w:rFonts w:ascii="Arial" w:eastAsia="Arial" w:hAnsi="Arial" w:cs="Arial"/>
                <w:color w:val="000000"/>
              </w:rPr>
              <w:t>Very far</w:t>
            </w:r>
          </w:p>
          <w:p w14:paraId="0808395A" w14:textId="77777777" w:rsidR="000B3B9D" w:rsidRDefault="005206E9">
            <w:pPr>
              <w:widowControl w:val="0"/>
              <w:numPr>
                <w:ilvl w:val="0"/>
                <w:numId w:val="11"/>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94"/>
              <w:rPr>
                <w:rFonts w:ascii="Arial" w:eastAsia="Arial" w:hAnsi="Arial" w:cs="Arial"/>
                <w:color w:val="000000"/>
              </w:rPr>
            </w:pPr>
            <w:r>
              <w:rPr>
                <w:rFonts w:ascii="Arial" w:eastAsia="Arial" w:hAnsi="Arial" w:cs="Arial"/>
                <w:color w:val="000000"/>
              </w:rPr>
              <w:t>Far</w:t>
            </w:r>
          </w:p>
          <w:p w14:paraId="3E8CE852" w14:textId="77777777" w:rsidR="000B3B9D" w:rsidRDefault="005206E9">
            <w:pPr>
              <w:widowControl w:val="0"/>
              <w:numPr>
                <w:ilvl w:val="0"/>
                <w:numId w:val="11"/>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94"/>
              <w:rPr>
                <w:rFonts w:ascii="Arial" w:eastAsia="Arial" w:hAnsi="Arial" w:cs="Arial"/>
                <w:color w:val="000000"/>
              </w:rPr>
            </w:pPr>
            <w:r>
              <w:rPr>
                <w:rFonts w:ascii="Arial" w:eastAsia="Arial" w:hAnsi="Arial" w:cs="Arial"/>
                <w:color w:val="000000"/>
              </w:rPr>
              <w:t xml:space="preserve">Neither </w:t>
            </w:r>
            <w:proofErr w:type="spellStart"/>
            <w:r>
              <w:rPr>
                <w:rFonts w:ascii="Arial" w:eastAsia="Arial" w:hAnsi="Arial" w:cs="Arial"/>
                <w:color w:val="000000"/>
              </w:rPr>
              <w:t>far</w:t>
            </w:r>
            <w:proofErr w:type="spellEnd"/>
            <w:r>
              <w:rPr>
                <w:rFonts w:ascii="Arial" w:eastAsia="Arial" w:hAnsi="Arial" w:cs="Arial"/>
                <w:color w:val="000000"/>
              </w:rPr>
              <w:t xml:space="preserve"> nor near</w:t>
            </w:r>
          </w:p>
          <w:p w14:paraId="3EB9553A" w14:textId="77777777" w:rsidR="000B3B9D" w:rsidRDefault="005206E9">
            <w:pPr>
              <w:widowControl w:val="0"/>
              <w:numPr>
                <w:ilvl w:val="0"/>
                <w:numId w:val="11"/>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94"/>
              <w:rPr>
                <w:rFonts w:ascii="Arial" w:eastAsia="Arial" w:hAnsi="Arial" w:cs="Arial"/>
                <w:color w:val="000000"/>
              </w:rPr>
            </w:pPr>
            <w:r>
              <w:rPr>
                <w:rFonts w:ascii="Arial" w:eastAsia="Arial" w:hAnsi="Arial" w:cs="Arial"/>
                <w:color w:val="000000"/>
              </w:rPr>
              <w:t>Near</w:t>
            </w:r>
          </w:p>
          <w:p w14:paraId="670757D4" w14:textId="77777777" w:rsidR="000B3B9D" w:rsidRDefault="005206E9">
            <w:pPr>
              <w:widowControl w:val="0"/>
              <w:numPr>
                <w:ilvl w:val="0"/>
                <w:numId w:val="11"/>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firstLine="94"/>
              <w:rPr>
                <w:rFonts w:ascii="Arial" w:eastAsia="Arial" w:hAnsi="Arial" w:cs="Arial"/>
                <w:color w:val="000000"/>
              </w:rPr>
            </w:pPr>
            <w:r>
              <w:rPr>
                <w:rFonts w:ascii="Arial" w:eastAsia="Arial" w:hAnsi="Arial" w:cs="Arial"/>
                <w:color w:val="000000"/>
              </w:rPr>
              <w:t>Very near</w:t>
            </w:r>
          </w:p>
          <w:p w14:paraId="1FC13DFA" w14:textId="77777777" w:rsidR="000B3B9D" w:rsidRDefault="000B3B9D">
            <w:pPr>
              <w:widowControl w:val="0"/>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left="1080"/>
              <w:rPr>
                <w:rFonts w:ascii="Arial" w:eastAsia="Arial" w:hAnsi="Arial" w:cs="Arial"/>
              </w:rPr>
            </w:pPr>
          </w:p>
        </w:tc>
        <w:tc>
          <w:tcPr>
            <w:tcW w:w="1699" w:type="dxa"/>
          </w:tcPr>
          <w:p w14:paraId="5373711E"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0EC768D0"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rPr>
              <w:t>Circle one</w:t>
            </w:r>
          </w:p>
        </w:tc>
      </w:tr>
      <w:tr w:rsidR="000B3B9D" w14:paraId="0F1433F2" w14:textId="77777777">
        <w:trPr>
          <w:trHeight w:val="2117"/>
        </w:trPr>
        <w:tc>
          <w:tcPr>
            <w:tcW w:w="9218" w:type="dxa"/>
            <w:gridSpan w:val="4"/>
          </w:tcPr>
          <w:p w14:paraId="68C9ECC9" w14:textId="77777777" w:rsidR="000B3B9D" w:rsidRDefault="005206E9">
            <w:pPr>
              <w:widowControl w:val="0"/>
              <w:numPr>
                <w:ilvl w:val="1"/>
                <w:numId w:val="10"/>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lastRenderedPageBreak/>
              <w:t xml:space="preserve"> How satisfied were you about the facilities at the venue?</w:t>
            </w:r>
          </w:p>
          <w:p w14:paraId="258DB89B" w14:textId="77777777" w:rsidR="000B3B9D" w:rsidRDefault="000B3B9D">
            <w:pPr>
              <w:widowControl w:val="0"/>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48EFE721" w14:textId="77777777" w:rsidR="000B3B9D" w:rsidRDefault="005206E9">
            <w:pPr>
              <w:widowControl w:val="0"/>
              <w:numPr>
                <w:ilvl w:val="0"/>
                <w:numId w:val="1"/>
              </w:numPr>
              <w:pBdr>
                <w:top w:val="nil"/>
                <w:left w:val="nil"/>
                <w:bottom w:val="nil"/>
                <w:right w:val="nil"/>
                <w:between w:val="nil"/>
              </w:pBdr>
              <w:tabs>
                <w:tab w:val="left" w:pos="0"/>
                <w:tab w:val="left" w:pos="1174"/>
                <w:tab w:val="left" w:pos="1457"/>
                <w:tab w:val="left" w:pos="216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Very satisfied</w:t>
            </w:r>
          </w:p>
          <w:p w14:paraId="3682A824" w14:textId="77777777" w:rsidR="000B3B9D" w:rsidRDefault="005206E9">
            <w:pPr>
              <w:widowControl w:val="0"/>
              <w:numPr>
                <w:ilvl w:val="0"/>
                <w:numId w:val="1"/>
              </w:numPr>
              <w:pBdr>
                <w:top w:val="nil"/>
                <w:left w:val="nil"/>
                <w:bottom w:val="nil"/>
                <w:right w:val="nil"/>
                <w:between w:val="nil"/>
              </w:pBdr>
              <w:tabs>
                <w:tab w:val="left" w:pos="0"/>
                <w:tab w:val="left" w:pos="1174"/>
                <w:tab w:val="left" w:pos="1457"/>
                <w:tab w:val="left" w:pos="216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Satisfied</w:t>
            </w:r>
          </w:p>
          <w:p w14:paraId="4D794E09" w14:textId="77777777" w:rsidR="000B3B9D" w:rsidRDefault="005206E9">
            <w:pPr>
              <w:widowControl w:val="0"/>
              <w:numPr>
                <w:ilvl w:val="0"/>
                <w:numId w:val="1"/>
              </w:numPr>
              <w:pBdr>
                <w:top w:val="nil"/>
                <w:left w:val="nil"/>
                <w:bottom w:val="nil"/>
                <w:right w:val="nil"/>
                <w:between w:val="nil"/>
              </w:pBdr>
              <w:tabs>
                <w:tab w:val="left" w:pos="0"/>
                <w:tab w:val="left" w:pos="1174"/>
                <w:tab w:val="left" w:pos="1457"/>
                <w:tab w:val="left" w:pos="216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Neither satisfied nor dissatisfied</w:t>
            </w:r>
          </w:p>
          <w:p w14:paraId="41B38AC2" w14:textId="77777777" w:rsidR="000B3B9D" w:rsidRDefault="005206E9">
            <w:pPr>
              <w:widowControl w:val="0"/>
              <w:numPr>
                <w:ilvl w:val="0"/>
                <w:numId w:val="1"/>
              </w:numPr>
              <w:pBdr>
                <w:top w:val="nil"/>
                <w:left w:val="nil"/>
                <w:bottom w:val="nil"/>
                <w:right w:val="nil"/>
                <w:between w:val="nil"/>
              </w:pBdr>
              <w:tabs>
                <w:tab w:val="left" w:pos="0"/>
                <w:tab w:val="left" w:pos="1174"/>
                <w:tab w:val="left" w:pos="1457"/>
                <w:tab w:val="left" w:pos="216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Dissatisfied</w:t>
            </w:r>
          </w:p>
          <w:p w14:paraId="1FDF0600" w14:textId="77777777" w:rsidR="000B3B9D" w:rsidRDefault="005206E9">
            <w:pPr>
              <w:widowControl w:val="0"/>
              <w:numPr>
                <w:ilvl w:val="0"/>
                <w:numId w:val="1"/>
              </w:numPr>
              <w:pBdr>
                <w:top w:val="nil"/>
                <w:left w:val="nil"/>
                <w:bottom w:val="nil"/>
                <w:right w:val="nil"/>
                <w:between w:val="nil"/>
              </w:pBdr>
              <w:tabs>
                <w:tab w:val="left" w:pos="0"/>
                <w:tab w:val="left" w:pos="1174"/>
                <w:tab w:val="left" w:pos="1457"/>
                <w:tab w:val="left" w:pos="2160"/>
                <w:tab w:val="left" w:pos="3600"/>
                <w:tab w:val="left" w:pos="4320"/>
                <w:tab w:val="left" w:pos="5040"/>
                <w:tab w:val="left" w:pos="5760"/>
                <w:tab w:val="left" w:pos="6480"/>
                <w:tab w:val="left" w:pos="7200"/>
                <w:tab w:val="left" w:pos="7920"/>
              </w:tabs>
              <w:spacing w:after="0" w:line="240" w:lineRule="auto"/>
              <w:ind w:firstLine="454"/>
              <w:rPr>
                <w:rFonts w:ascii="Arial" w:eastAsia="Arial" w:hAnsi="Arial" w:cs="Arial"/>
                <w:color w:val="000000"/>
              </w:rPr>
            </w:pPr>
            <w:r>
              <w:rPr>
                <w:rFonts w:ascii="Arial" w:eastAsia="Arial" w:hAnsi="Arial" w:cs="Arial"/>
                <w:color w:val="000000"/>
              </w:rPr>
              <w:t>Very dissatisfied</w:t>
            </w:r>
          </w:p>
        </w:tc>
        <w:tc>
          <w:tcPr>
            <w:tcW w:w="1699" w:type="dxa"/>
          </w:tcPr>
          <w:p w14:paraId="49F5F974"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7C6FAD9B"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636404AC"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rPr>
              <w:t>Circle one</w:t>
            </w:r>
          </w:p>
        </w:tc>
      </w:tr>
      <w:tr w:rsidR="000B3B9D" w14:paraId="34364C65" w14:textId="77777777">
        <w:trPr>
          <w:trHeight w:val="2117"/>
        </w:trPr>
        <w:tc>
          <w:tcPr>
            <w:tcW w:w="9218" w:type="dxa"/>
            <w:gridSpan w:val="4"/>
          </w:tcPr>
          <w:p w14:paraId="15198F40" w14:textId="77777777" w:rsidR="000B3B9D" w:rsidRDefault="005206E9">
            <w:pPr>
              <w:widowControl w:val="0"/>
              <w:numPr>
                <w:ilvl w:val="1"/>
                <w:numId w:val="10"/>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 xml:space="preserve"> How satisfied were you regarding the time you had to wait for the service?</w:t>
            </w:r>
          </w:p>
          <w:p w14:paraId="109956E8" w14:textId="77777777" w:rsidR="000B3B9D" w:rsidRDefault="000B3B9D">
            <w:pPr>
              <w:widowControl w:val="0"/>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65A7AEC9" w14:textId="77777777" w:rsidR="000B3B9D" w:rsidRDefault="005206E9">
            <w:pPr>
              <w:widowControl w:val="0"/>
              <w:numPr>
                <w:ilvl w:val="0"/>
                <w:numId w:val="6"/>
              </w:numPr>
              <w:pBdr>
                <w:top w:val="nil"/>
                <w:left w:val="nil"/>
                <w:bottom w:val="nil"/>
                <w:right w:val="nil"/>
                <w:between w:val="nil"/>
              </w:pBdr>
              <w:tabs>
                <w:tab w:val="left" w:pos="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Very satisfied</w:t>
            </w:r>
          </w:p>
          <w:p w14:paraId="6CE9512C" w14:textId="77777777" w:rsidR="000B3B9D" w:rsidRDefault="005206E9">
            <w:pPr>
              <w:widowControl w:val="0"/>
              <w:numPr>
                <w:ilvl w:val="0"/>
                <w:numId w:val="6"/>
              </w:numPr>
              <w:pBdr>
                <w:top w:val="nil"/>
                <w:left w:val="nil"/>
                <w:bottom w:val="nil"/>
                <w:right w:val="nil"/>
                <w:between w:val="nil"/>
              </w:pBdr>
              <w:tabs>
                <w:tab w:val="left" w:pos="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Satisfied</w:t>
            </w:r>
          </w:p>
          <w:p w14:paraId="4DDC045D" w14:textId="77777777" w:rsidR="000B3B9D" w:rsidRDefault="005206E9">
            <w:pPr>
              <w:widowControl w:val="0"/>
              <w:numPr>
                <w:ilvl w:val="0"/>
                <w:numId w:val="6"/>
              </w:numPr>
              <w:pBdr>
                <w:top w:val="nil"/>
                <w:left w:val="nil"/>
                <w:bottom w:val="nil"/>
                <w:right w:val="nil"/>
                <w:between w:val="nil"/>
              </w:pBdr>
              <w:tabs>
                <w:tab w:val="left" w:pos="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Neither satisfied nor dissatisfied</w:t>
            </w:r>
          </w:p>
          <w:p w14:paraId="0CA03589" w14:textId="77777777" w:rsidR="000B3B9D" w:rsidRDefault="005206E9">
            <w:pPr>
              <w:widowControl w:val="0"/>
              <w:numPr>
                <w:ilvl w:val="0"/>
                <w:numId w:val="6"/>
              </w:numPr>
              <w:pBdr>
                <w:top w:val="nil"/>
                <w:left w:val="nil"/>
                <w:bottom w:val="nil"/>
                <w:right w:val="nil"/>
                <w:between w:val="nil"/>
              </w:pBdr>
              <w:tabs>
                <w:tab w:val="left" w:pos="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Dissatisfied</w:t>
            </w:r>
          </w:p>
          <w:p w14:paraId="793282C3" w14:textId="77777777" w:rsidR="000B3B9D" w:rsidRDefault="005206E9">
            <w:pPr>
              <w:widowControl w:val="0"/>
              <w:numPr>
                <w:ilvl w:val="0"/>
                <w:numId w:val="6"/>
              </w:numPr>
              <w:pBdr>
                <w:top w:val="nil"/>
                <w:left w:val="nil"/>
                <w:bottom w:val="nil"/>
                <w:right w:val="nil"/>
                <w:between w:val="nil"/>
              </w:pBdr>
              <w:tabs>
                <w:tab w:val="left" w:pos="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Very dissatisfied</w:t>
            </w:r>
          </w:p>
        </w:tc>
        <w:tc>
          <w:tcPr>
            <w:tcW w:w="1699" w:type="dxa"/>
          </w:tcPr>
          <w:p w14:paraId="21CF634F"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2C2199E7"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201A0258"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rPr>
              <w:t>Circle one</w:t>
            </w:r>
          </w:p>
          <w:p w14:paraId="20D8B220" w14:textId="77777777" w:rsidR="000B3B9D" w:rsidRDefault="000B3B9D">
            <w:pPr>
              <w:pBdr>
                <w:top w:val="nil"/>
                <w:left w:val="nil"/>
                <w:bottom w:val="nil"/>
                <w:right w:val="nil"/>
                <w:between w:val="nil"/>
              </w:pBdr>
              <w:spacing w:after="0" w:line="240" w:lineRule="auto"/>
              <w:rPr>
                <w:rFonts w:ascii="Arial" w:eastAsia="Arial" w:hAnsi="Arial" w:cs="Arial"/>
              </w:rPr>
            </w:pPr>
          </w:p>
        </w:tc>
      </w:tr>
      <w:tr w:rsidR="000B3B9D" w14:paraId="689199C5" w14:textId="77777777">
        <w:trPr>
          <w:trHeight w:val="2117"/>
        </w:trPr>
        <w:tc>
          <w:tcPr>
            <w:tcW w:w="9218" w:type="dxa"/>
            <w:gridSpan w:val="4"/>
          </w:tcPr>
          <w:p w14:paraId="221D7F35" w14:textId="77777777" w:rsidR="000B3B9D" w:rsidRDefault="005206E9">
            <w:pPr>
              <w:widowControl w:val="0"/>
              <w:numPr>
                <w:ilvl w:val="1"/>
                <w:numId w:val="10"/>
              </w:numPr>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 xml:space="preserve"> How satisfied were you regarding the service that was provided to you?</w:t>
            </w:r>
          </w:p>
          <w:p w14:paraId="60A5D6CA" w14:textId="77777777" w:rsidR="000B3B9D" w:rsidRDefault="000B3B9D">
            <w:pPr>
              <w:widowControl w:val="0"/>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552DE89C" w14:textId="77777777" w:rsidR="000B3B9D" w:rsidRDefault="005206E9">
            <w:pPr>
              <w:widowControl w:val="0"/>
              <w:numPr>
                <w:ilvl w:val="0"/>
                <w:numId w:val="8"/>
              </w:numPr>
              <w:pBdr>
                <w:top w:val="nil"/>
                <w:left w:val="nil"/>
                <w:bottom w:val="nil"/>
                <w:right w:val="nil"/>
                <w:between w:val="nil"/>
              </w:pBdr>
              <w:tabs>
                <w:tab w:val="left" w:pos="0"/>
                <w:tab w:val="left" w:pos="1174"/>
                <w:tab w:val="left" w:pos="216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Very satisfied</w:t>
            </w:r>
          </w:p>
          <w:p w14:paraId="5D4191B8" w14:textId="77777777" w:rsidR="000B3B9D" w:rsidRDefault="005206E9">
            <w:pPr>
              <w:widowControl w:val="0"/>
              <w:numPr>
                <w:ilvl w:val="0"/>
                <w:numId w:val="8"/>
              </w:numPr>
              <w:pBdr>
                <w:top w:val="nil"/>
                <w:left w:val="nil"/>
                <w:bottom w:val="nil"/>
                <w:right w:val="nil"/>
                <w:between w:val="nil"/>
              </w:pBdr>
              <w:tabs>
                <w:tab w:val="left" w:pos="0"/>
                <w:tab w:val="left" w:pos="1174"/>
                <w:tab w:val="left" w:pos="216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Satisfied</w:t>
            </w:r>
          </w:p>
          <w:p w14:paraId="37803302" w14:textId="77777777" w:rsidR="000B3B9D" w:rsidRDefault="005206E9">
            <w:pPr>
              <w:widowControl w:val="0"/>
              <w:numPr>
                <w:ilvl w:val="0"/>
                <w:numId w:val="8"/>
              </w:numPr>
              <w:pBdr>
                <w:top w:val="nil"/>
                <w:left w:val="nil"/>
                <w:bottom w:val="nil"/>
                <w:right w:val="nil"/>
                <w:between w:val="nil"/>
              </w:pBdr>
              <w:tabs>
                <w:tab w:val="left" w:pos="0"/>
                <w:tab w:val="left" w:pos="1174"/>
                <w:tab w:val="left" w:pos="216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Neither satisfied nor dissatisfied</w:t>
            </w:r>
          </w:p>
          <w:p w14:paraId="4C31B489" w14:textId="77777777" w:rsidR="000B3B9D" w:rsidRDefault="005206E9">
            <w:pPr>
              <w:widowControl w:val="0"/>
              <w:numPr>
                <w:ilvl w:val="0"/>
                <w:numId w:val="8"/>
              </w:numPr>
              <w:pBdr>
                <w:top w:val="nil"/>
                <w:left w:val="nil"/>
                <w:bottom w:val="nil"/>
                <w:right w:val="nil"/>
                <w:between w:val="nil"/>
              </w:pBdr>
              <w:tabs>
                <w:tab w:val="left" w:pos="0"/>
                <w:tab w:val="left" w:pos="1174"/>
                <w:tab w:val="left" w:pos="216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Dissatisfied</w:t>
            </w:r>
          </w:p>
          <w:p w14:paraId="29E7B952" w14:textId="77777777" w:rsidR="000B3B9D" w:rsidRDefault="005206E9">
            <w:pPr>
              <w:widowControl w:val="0"/>
              <w:numPr>
                <w:ilvl w:val="0"/>
                <w:numId w:val="8"/>
              </w:numPr>
              <w:pBdr>
                <w:top w:val="nil"/>
                <w:left w:val="nil"/>
                <w:bottom w:val="nil"/>
                <w:right w:val="nil"/>
                <w:between w:val="nil"/>
              </w:pBdr>
              <w:tabs>
                <w:tab w:val="left" w:pos="0"/>
                <w:tab w:val="left" w:pos="1174"/>
                <w:tab w:val="left" w:pos="2160"/>
                <w:tab w:val="left" w:pos="2880"/>
                <w:tab w:val="left" w:pos="3600"/>
                <w:tab w:val="left" w:pos="4320"/>
                <w:tab w:val="left" w:pos="5040"/>
                <w:tab w:val="left" w:pos="5760"/>
                <w:tab w:val="left" w:pos="6480"/>
                <w:tab w:val="left" w:pos="7200"/>
                <w:tab w:val="left" w:pos="7920"/>
              </w:tabs>
              <w:spacing w:after="0" w:line="240" w:lineRule="auto"/>
              <w:ind w:left="1599" w:hanging="425"/>
              <w:rPr>
                <w:rFonts w:ascii="Arial" w:eastAsia="Arial" w:hAnsi="Arial" w:cs="Arial"/>
                <w:color w:val="000000"/>
              </w:rPr>
            </w:pPr>
            <w:r>
              <w:rPr>
                <w:rFonts w:ascii="Arial" w:eastAsia="Arial" w:hAnsi="Arial" w:cs="Arial"/>
                <w:color w:val="000000"/>
              </w:rPr>
              <w:t>Very dissatisfied</w:t>
            </w:r>
          </w:p>
        </w:tc>
        <w:tc>
          <w:tcPr>
            <w:tcW w:w="1699" w:type="dxa"/>
          </w:tcPr>
          <w:p w14:paraId="39BD588E"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2FFB0A4A"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4CC69665"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rPr>
              <w:t>Circle one</w:t>
            </w:r>
          </w:p>
          <w:p w14:paraId="79846E8A" w14:textId="77777777" w:rsidR="000B3B9D" w:rsidRDefault="000B3B9D">
            <w:pPr>
              <w:pBdr>
                <w:top w:val="nil"/>
                <w:left w:val="nil"/>
                <w:bottom w:val="nil"/>
                <w:right w:val="nil"/>
                <w:between w:val="nil"/>
              </w:pBdr>
              <w:spacing w:after="0" w:line="240" w:lineRule="auto"/>
              <w:rPr>
                <w:rFonts w:ascii="Arial" w:eastAsia="Arial" w:hAnsi="Arial" w:cs="Arial"/>
              </w:rPr>
            </w:pPr>
          </w:p>
        </w:tc>
      </w:tr>
      <w:tr w:rsidR="000B3B9D" w14:paraId="2EBF9792" w14:textId="77777777">
        <w:trPr>
          <w:trHeight w:val="2117"/>
        </w:trPr>
        <w:tc>
          <w:tcPr>
            <w:tcW w:w="9218" w:type="dxa"/>
            <w:gridSpan w:val="4"/>
          </w:tcPr>
          <w:p w14:paraId="34C4FB4D" w14:textId="77777777" w:rsidR="000B3B9D" w:rsidRDefault="005206E9">
            <w:pPr>
              <w:widowControl w:val="0"/>
              <w:tabs>
                <w:tab w:val="left" w:pos="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 xml:space="preserve">3.10 How satisfied were you regarding the </w:t>
            </w:r>
            <w:proofErr w:type="spellStart"/>
            <w:r>
              <w:rPr>
                <w:rFonts w:ascii="Arial" w:eastAsia="Arial" w:hAnsi="Arial" w:cs="Arial"/>
                <w:color w:val="000000"/>
              </w:rPr>
              <w:t>behavior</w:t>
            </w:r>
            <w:proofErr w:type="spellEnd"/>
            <w:r>
              <w:rPr>
                <w:rFonts w:ascii="Arial" w:eastAsia="Arial" w:hAnsi="Arial" w:cs="Arial"/>
                <w:color w:val="000000"/>
              </w:rPr>
              <w:t xml:space="preserve"> of staff at the facility?</w:t>
            </w:r>
          </w:p>
          <w:p w14:paraId="03E97F8F" w14:textId="77777777" w:rsidR="000B3B9D" w:rsidRDefault="000B3B9D">
            <w:pPr>
              <w:widowControl w:val="0"/>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2FCF4879" w14:textId="77777777" w:rsidR="000B3B9D" w:rsidRDefault="005206E9">
            <w:pPr>
              <w:widowControl w:val="0"/>
              <w:numPr>
                <w:ilvl w:val="0"/>
                <w:numId w:val="12"/>
              </w:numPr>
              <w:pBdr>
                <w:top w:val="nil"/>
                <w:left w:val="nil"/>
                <w:bottom w:val="nil"/>
                <w:right w:val="nil"/>
                <w:between w:val="nil"/>
              </w:pBdr>
              <w:tabs>
                <w:tab w:val="left" w:pos="0"/>
                <w:tab w:val="left" w:pos="1174"/>
                <w:tab w:val="left" w:pos="1599"/>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color w:val="000000"/>
              </w:rPr>
              <w:t>Very satisfied</w:t>
            </w:r>
          </w:p>
          <w:p w14:paraId="3E1C1449" w14:textId="77777777" w:rsidR="000B3B9D" w:rsidRDefault="005206E9">
            <w:pPr>
              <w:widowControl w:val="0"/>
              <w:numPr>
                <w:ilvl w:val="0"/>
                <w:numId w:val="12"/>
              </w:numPr>
              <w:pBdr>
                <w:top w:val="nil"/>
                <w:left w:val="nil"/>
                <w:bottom w:val="nil"/>
                <w:right w:val="nil"/>
                <w:between w:val="nil"/>
              </w:pBdr>
              <w:tabs>
                <w:tab w:val="left" w:pos="0"/>
                <w:tab w:val="left" w:pos="1174"/>
                <w:tab w:val="left" w:pos="1599"/>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color w:val="000000"/>
              </w:rPr>
              <w:t>Satisfied</w:t>
            </w:r>
          </w:p>
          <w:p w14:paraId="5643158D" w14:textId="77777777" w:rsidR="000B3B9D" w:rsidRDefault="005206E9">
            <w:pPr>
              <w:widowControl w:val="0"/>
              <w:numPr>
                <w:ilvl w:val="0"/>
                <w:numId w:val="12"/>
              </w:numPr>
              <w:pBdr>
                <w:top w:val="nil"/>
                <w:left w:val="nil"/>
                <w:bottom w:val="nil"/>
                <w:right w:val="nil"/>
                <w:between w:val="nil"/>
              </w:pBdr>
              <w:tabs>
                <w:tab w:val="left" w:pos="0"/>
                <w:tab w:val="left" w:pos="1174"/>
                <w:tab w:val="left" w:pos="1599"/>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color w:val="000000"/>
              </w:rPr>
              <w:t>Neither satisfied nor dissatisfied</w:t>
            </w:r>
          </w:p>
          <w:p w14:paraId="669EA4AD" w14:textId="77777777" w:rsidR="000B3B9D" w:rsidRDefault="005206E9">
            <w:pPr>
              <w:widowControl w:val="0"/>
              <w:numPr>
                <w:ilvl w:val="0"/>
                <w:numId w:val="12"/>
              </w:numPr>
              <w:pBdr>
                <w:top w:val="nil"/>
                <w:left w:val="nil"/>
                <w:bottom w:val="nil"/>
                <w:right w:val="nil"/>
                <w:between w:val="nil"/>
              </w:pBdr>
              <w:tabs>
                <w:tab w:val="left" w:pos="0"/>
                <w:tab w:val="left" w:pos="1174"/>
                <w:tab w:val="left" w:pos="1599"/>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color w:val="000000"/>
              </w:rPr>
              <w:t>Dissatisfied</w:t>
            </w:r>
          </w:p>
          <w:p w14:paraId="6F20749C" w14:textId="77777777" w:rsidR="000B3B9D" w:rsidRDefault="005206E9">
            <w:pPr>
              <w:widowControl w:val="0"/>
              <w:numPr>
                <w:ilvl w:val="0"/>
                <w:numId w:val="12"/>
              </w:numPr>
              <w:pBdr>
                <w:top w:val="nil"/>
                <w:left w:val="nil"/>
                <w:bottom w:val="nil"/>
                <w:right w:val="nil"/>
                <w:between w:val="nil"/>
              </w:pBdr>
              <w:tabs>
                <w:tab w:val="left" w:pos="0"/>
                <w:tab w:val="left" w:pos="1174"/>
                <w:tab w:val="left" w:pos="1599"/>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color w:val="000000"/>
              </w:rPr>
              <w:t>Very dissatisfied</w:t>
            </w:r>
          </w:p>
        </w:tc>
        <w:tc>
          <w:tcPr>
            <w:tcW w:w="1699" w:type="dxa"/>
          </w:tcPr>
          <w:p w14:paraId="4B2676DD"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1DAACF3C"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3CDCE732"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rPr>
              <w:t>Circle one</w:t>
            </w:r>
          </w:p>
          <w:p w14:paraId="019E3E10" w14:textId="77777777" w:rsidR="000B3B9D" w:rsidRDefault="000B3B9D">
            <w:pPr>
              <w:pBdr>
                <w:top w:val="nil"/>
                <w:left w:val="nil"/>
                <w:bottom w:val="nil"/>
                <w:right w:val="nil"/>
                <w:between w:val="nil"/>
              </w:pBdr>
              <w:spacing w:after="0" w:line="240" w:lineRule="auto"/>
              <w:rPr>
                <w:rFonts w:ascii="Arial" w:eastAsia="Arial" w:hAnsi="Arial" w:cs="Arial"/>
              </w:rPr>
            </w:pPr>
          </w:p>
        </w:tc>
      </w:tr>
      <w:tr w:rsidR="000B3B9D" w14:paraId="00B60BB4" w14:textId="77777777">
        <w:trPr>
          <w:trHeight w:val="2117"/>
        </w:trPr>
        <w:tc>
          <w:tcPr>
            <w:tcW w:w="9218" w:type="dxa"/>
            <w:gridSpan w:val="4"/>
          </w:tcPr>
          <w:p w14:paraId="072698E1" w14:textId="77777777" w:rsidR="000B3B9D" w:rsidRDefault="005206E9">
            <w:pPr>
              <w:widowControl w:val="0"/>
              <w:numPr>
                <w:ilvl w:val="1"/>
                <w:numId w:val="10"/>
              </w:numPr>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How satisfied were you regarding the follow up care that was provided to you?</w:t>
            </w:r>
          </w:p>
          <w:p w14:paraId="6EC3B0BC" w14:textId="77777777" w:rsidR="000B3B9D" w:rsidRDefault="000B3B9D">
            <w:pPr>
              <w:widowControl w:val="0"/>
              <w:pBdr>
                <w:top w:val="nil"/>
                <w:left w:val="nil"/>
                <w:bottom w:val="nil"/>
                <w:right w:val="nil"/>
                <w:between w:val="nil"/>
              </w:pBdr>
              <w:tabs>
                <w:tab w:val="left" w:pos="0"/>
                <w:tab w:val="left" w:pos="1452"/>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64601F4F" w14:textId="77777777" w:rsidR="000B3B9D" w:rsidRDefault="005206E9">
            <w:pPr>
              <w:widowControl w:val="0"/>
              <w:numPr>
                <w:ilvl w:val="0"/>
                <w:numId w:val="9"/>
              </w:numPr>
              <w:pBdr>
                <w:top w:val="nil"/>
                <w:left w:val="nil"/>
                <w:bottom w:val="nil"/>
                <w:right w:val="nil"/>
                <w:between w:val="nil"/>
              </w:pBdr>
              <w:tabs>
                <w:tab w:val="left" w:pos="0"/>
                <w:tab w:val="left" w:pos="1174"/>
                <w:tab w:val="left" w:pos="1741"/>
                <w:tab w:val="left" w:pos="3600"/>
                <w:tab w:val="left" w:pos="4320"/>
                <w:tab w:val="left" w:pos="5040"/>
                <w:tab w:val="left" w:pos="5760"/>
                <w:tab w:val="left" w:pos="6480"/>
                <w:tab w:val="left" w:pos="7200"/>
                <w:tab w:val="left" w:pos="7920"/>
              </w:tabs>
              <w:spacing w:after="0" w:line="240" w:lineRule="auto"/>
              <w:ind w:left="890" w:firstLine="425"/>
              <w:rPr>
                <w:rFonts w:ascii="Arial" w:eastAsia="Arial" w:hAnsi="Arial" w:cs="Arial"/>
                <w:color w:val="000000"/>
              </w:rPr>
            </w:pPr>
            <w:r>
              <w:rPr>
                <w:rFonts w:ascii="Arial" w:eastAsia="Arial" w:hAnsi="Arial" w:cs="Arial"/>
                <w:color w:val="000000"/>
              </w:rPr>
              <w:t>Very satisfied</w:t>
            </w:r>
          </w:p>
          <w:p w14:paraId="569DF76F" w14:textId="77777777" w:rsidR="000B3B9D" w:rsidRDefault="005206E9">
            <w:pPr>
              <w:widowControl w:val="0"/>
              <w:numPr>
                <w:ilvl w:val="0"/>
                <w:numId w:val="9"/>
              </w:numPr>
              <w:pBdr>
                <w:top w:val="nil"/>
                <w:left w:val="nil"/>
                <w:bottom w:val="nil"/>
                <w:right w:val="nil"/>
                <w:between w:val="nil"/>
              </w:pBdr>
              <w:tabs>
                <w:tab w:val="left" w:pos="0"/>
                <w:tab w:val="left" w:pos="1174"/>
                <w:tab w:val="left" w:pos="1741"/>
                <w:tab w:val="left" w:pos="3600"/>
                <w:tab w:val="left" w:pos="4320"/>
                <w:tab w:val="left" w:pos="5040"/>
                <w:tab w:val="left" w:pos="5760"/>
                <w:tab w:val="left" w:pos="6480"/>
                <w:tab w:val="left" w:pos="7200"/>
                <w:tab w:val="left" w:pos="7920"/>
              </w:tabs>
              <w:spacing w:after="0" w:line="240" w:lineRule="auto"/>
              <w:ind w:left="890" w:firstLine="425"/>
              <w:rPr>
                <w:rFonts w:ascii="Arial" w:eastAsia="Arial" w:hAnsi="Arial" w:cs="Arial"/>
                <w:color w:val="000000"/>
              </w:rPr>
            </w:pPr>
            <w:r>
              <w:rPr>
                <w:rFonts w:ascii="Arial" w:eastAsia="Arial" w:hAnsi="Arial" w:cs="Arial"/>
                <w:color w:val="000000"/>
              </w:rPr>
              <w:t>Satisfied</w:t>
            </w:r>
          </w:p>
          <w:p w14:paraId="052A4015" w14:textId="77777777" w:rsidR="000B3B9D" w:rsidRDefault="005206E9">
            <w:pPr>
              <w:widowControl w:val="0"/>
              <w:numPr>
                <w:ilvl w:val="0"/>
                <w:numId w:val="9"/>
              </w:numPr>
              <w:pBdr>
                <w:top w:val="nil"/>
                <w:left w:val="nil"/>
                <w:bottom w:val="nil"/>
                <w:right w:val="nil"/>
                <w:between w:val="nil"/>
              </w:pBdr>
              <w:tabs>
                <w:tab w:val="left" w:pos="0"/>
                <w:tab w:val="left" w:pos="1174"/>
                <w:tab w:val="left" w:pos="1741"/>
                <w:tab w:val="left" w:pos="3600"/>
                <w:tab w:val="left" w:pos="4320"/>
                <w:tab w:val="left" w:pos="5040"/>
                <w:tab w:val="left" w:pos="5760"/>
                <w:tab w:val="left" w:pos="6480"/>
                <w:tab w:val="left" w:pos="7200"/>
                <w:tab w:val="left" w:pos="7920"/>
              </w:tabs>
              <w:spacing w:after="0" w:line="240" w:lineRule="auto"/>
              <w:ind w:left="890" w:firstLine="425"/>
              <w:rPr>
                <w:rFonts w:ascii="Arial" w:eastAsia="Arial" w:hAnsi="Arial" w:cs="Arial"/>
                <w:color w:val="000000"/>
              </w:rPr>
            </w:pPr>
            <w:r>
              <w:rPr>
                <w:rFonts w:ascii="Arial" w:eastAsia="Arial" w:hAnsi="Arial" w:cs="Arial"/>
                <w:color w:val="000000"/>
              </w:rPr>
              <w:t>Neither satisfied nor dissatisfied</w:t>
            </w:r>
          </w:p>
          <w:p w14:paraId="40E9288A" w14:textId="77777777" w:rsidR="000B3B9D" w:rsidRDefault="005206E9">
            <w:pPr>
              <w:widowControl w:val="0"/>
              <w:numPr>
                <w:ilvl w:val="0"/>
                <w:numId w:val="9"/>
              </w:numPr>
              <w:pBdr>
                <w:top w:val="nil"/>
                <w:left w:val="nil"/>
                <w:bottom w:val="nil"/>
                <w:right w:val="nil"/>
                <w:between w:val="nil"/>
              </w:pBdr>
              <w:tabs>
                <w:tab w:val="left" w:pos="0"/>
                <w:tab w:val="left" w:pos="1174"/>
                <w:tab w:val="left" w:pos="1741"/>
                <w:tab w:val="left" w:pos="3600"/>
                <w:tab w:val="left" w:pos="4320"/>
                <w:tab w:val="left" w:pos="5040"/>
                <w:tab w:val="left" w:pos="5760"/>
                <w:tab w:val="left" w:pos="6480"/>
                <w:tab w:val="left" w:pos="7200"/>
                <w:tab w:val="left" w:pos="7920"/>
              </w:tabs>
              <w:spacing w:after="0" w:line="240" w:lineRule="auto"/>
              <w:ind w:left="890" w:firstLine="425"/>
              <w:rPr>
                <w:rFonts w:ascii="Arial" w:eastAsia="Arial" w:hAnsi="Arial" w:cs="Arial"/>
                <w:color w:val="000000"/>
              </w:rPr>
            </w:pPr>
            <w:r>
              <w:rPr>
                <w:rFonts w:ascii="Arial" w:eastAsia="Arial" w:hAnsi="Arial" w:cs="Arial"/>
                <w:color w:val="000000"/>
              </w:rPr>
              <w:t>Dissatisfied</w:t>
            </w:r>
          </w:p>
          <w:p w14:paraId="4BC517D7" w14:textId="77777777" w:rsidR="000B3B9D" w:rsidRDefault="005206E9">
            <w:pPr>
              <w:widowControl w:val="0"/>
              <w:numPr>
                <w:ilvl w:val="0"/>
                <w:numId w:val="9"/>
              </w:numPr>
              <w:pBdr>
                <w:top w:val="nil"/>
                <w:left w:val="nil"/>
                <w:bottom w:val="nil"/>
                <w:right w:val="nil"/>
                <w:between w:val="nil"/>
              </w:pBdr>
              <w:tabs>
                <w:tab w:val="left" w:pos="0"/>
                <w:tab w:val="left" w:pos="1174"/>
                <w:tab w:val="left" w:pos="1741"/>
                <w:tab w:val="left" w:pos="3600"/>
                <w:tab w:val="left" w:pos="4320"/>
                <w:tab w:val="left" w:pos="5040"/>
                <w:tab w:val="left" w:pos="5760"/>
                <w:tab w:val="left" w:pos="6480"/>
                <w:tab w:val="left" w:pos="7200"/>
                <w:tab w:val="left" w:pos="7920"/>
              </w:tabs>
              <w:spacing w:after="0" w:line="240" w:lineRule="auto"/>
              <w:ind w:left="890" w:firstLine="425"/>
              <w:rPr>
                <w:rFonts w:ascii="Arial" w:eastAsia="Arial" w:hAnsi="Arial" w:cs="Arial"/>
                <w:color w:val="000000"/>
              </w:rPr>
            </w:pPr>
            <w:r>
              <w:rPr>
                <w:rFonts w:ascii="Arial" w:eastAsia="Arial" w:hAnsi="Arial" w:cs="Arial"/>
                <w:color w:val="000000"/>
              </w:rPr>
              <w:t>Very dissatisfied</w:t>
            </w:r>
          </w:p>
        </w:tc>
        <w:tc>
          <w:tcPr>
            <w:tcW w:w="1699" w:type="dxa"/>
          </w:tcPr>
          <w:p w14:paraId="6330678C"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53015AE6"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p w14:paraId="7608F8C0"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rPr>
            </w:pPr>
            <w:r>
              <w:rPr>
                <w:rFonts w:ascii="Arial" w:eastAsia="Arial" w:hAnsi="Arial" w:cs="Arial"/>
              </w:rPr>
              <w:t>Circle one</w:t>
            </w:r>
          </w:p>
          <w:p w14:paraId="513BDDBA" w14:textId="77777777" w:rsidR="000B3B9D" w:rsidRDefault="000B3B9D">
            <w:pPr>
              <w:pBdr>
                <w:top w:val="nil"/>
                <w:left w:val="nil"/>
                <w:bottom w:val="nil"/>
                <w:right w:val="nil"/>
                <w:between w:val="nil"/>
              </w:pBdr>
              <w:spacing w:after="0" w:line="240" w:lineRule="auto"/>
              <w:rPr>
                <w:rFonts w:ascii="Arial" w:eastAsia="Arial" w:hAnsi="Arial" w:cs="Arial"/>
              </w:rPr>
            </w:pPr>
          </w:p>
        </w:tc>
      </w:tr>
      <w:tr w:rsidR="000B3B9D" w14:paraId="26E86FD8" w14:textId="77777777">
        <w:trPr>
          <w:trHeight w:val="2117"/>
        </w:trPr>
        <w:tc>
          <w:tcPr>
            <w:tcW w:w="9218" w:type="dxa"/>
            <w:gridSpan w:val="4"/>
          </w:tcPr>
          <w:p w14:paraId="62EBB7C7" w14:textId="77777777" w:rsidR="000B3B9D" w:rsidRDefault="005206E9">
            <w:pPr>
              <w:widowControl w:val="0"/>
              <w:numPr>
                <w:ilvl w:val="1"/>
                <w:numId w:val="10"/>
              </w:numPr>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What did you appreciate most in the service provided ?</w:t>
            </w:r>
          </w:p>
          <w:p w14:paraId="07F640C3" w14:textId="77777777" w:rsidR="000B3B9D" w:rsidRDefault="000B3B9D">
            <w:pPr>
              <w:widowControl w:val="0"/>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0D1F3443" w14:textId="77777777" w:rsidR="000B3B9D" w:rsidRDefault="005206E9">
            <w:pPr>
              <w:widowControl w:val="0"/>
              <w:numPr>
                <w:ilvl w:val="0"/>
                <w:numId w:val="2"/>
              </w:numPr>
              <w:pBdr>
                <w:top w:val="nil"/>
                <w:left w:val="nil"/>
                <w:bottom w:val="nil"/>
                <w:right w:val="nil"/>
                <w:between w:val="nil"/>
              </w:pBdr>
              <w:tabs>
                <w:tab w:val="left" w:pos="0"/>
                <w:tab w:val="left" w:pos="1316"/>
                <w:tab w:val="left" w:pos="5760"/>
                <w:tab w:val="left" w:pos="6480"/>
                <w:tab w:val="left" w:pos="7200"/>
                <w:tab w:val="left" w:pos="7920"/>
              </w:tabs>
              <w:spacing w:after="0" w:line="240" w:lineRule="auto"/>
              <w:ind w:left="1741" w:hanging="425"/>
              <w:rPr>
                <w:rFonts w:ascii="Arial" w:eastAsia="Arial" w:hAnsi="Arial" w:cs="Arial"/>
                <w:color w:val="000000"/>
              </w:rPr>
            </w:pPr>
            <w:r>
              <w:rPr>
                <w:rFonts w:ascii="Arial" w:eastAsia="Arial" w:hAnsi="Arial" w:cs="Arial"/>
                <w:color w:val="000000"/>
              </w:rPr>
              <w:t>Well informed</w:t>
            </w:r>
          </w:p>
          <w:p w14:paraId="0124A365" w14:textId="77777777" w:rsidR="000B3B9D" w:rsidRDefault="005206E9">
            <w:pPr>
              <w:widowControl w:val="0"/>
              <w:numPr>
                <w:ilvl w:val="0"/>
                <w:numId w:val="2"/>
              </w:numPr>
              <w:pBdr>
                <w:top w:val="nil"/>
                <w:left w:val="nil"/>
                <w:bottom w:val="nil"/>
                <w:right w:val="nil"/>
                <w:between w:val="nil"/>
              </w:pBdr>
              <w:tabs>
                <w:tab w:val="left" w:pos="0"/>
                <w:tab w:val="left" w:pos="1316"/>
                <w:tab w:val="left" w:pos="5760"/>
                <w:tab w:val="left" w:pos="6480"/>
                <w:tab w:val="left" w:pos="7200"/>
                <w:tab w:val="left" w:pos="7920"/>
              </w:tabs>
              <w:spacing w:after="0" w:line="240" w:lineRule="auto"/>
              <w:ind w:left="1741" w:hanging="425"/>
              <w:rPr>
                <w:rFonts w:ascii="Arial" w:eastAsia="Arial" w:hAnsi="Arial" w:cs="Arial"/>
                <w:color w:val="000000"/>
              </w:rPr>
            </w:pPr>
            <w:r>
              <w:rPr>
                <w:rFonts w:ascii="Arial" w:eastAsia="Arial" w:hAnsi="Arial" w:cs="Arial"/>
                <w:color w:val="000000"/>
              </w:rPr>
              <w:t>Prompt care</w:t>
            </w:r>
          </w:p>
          <w:p w14:paraId="759CFDE1" w14:textId="77777777" w:rsidR="000B3B9D" w:rsidRDefault="005206E9">
            <w:pPr>
              <w:widowControl w:val="0"/>
              <w:numPr>
                <w:ilvl w:val="0"/>
                <w:numId w:val="2"/>
              </w:numPr>
              <w:pBdr>
                <w:top w:val="nil"/>
                <w:left w:val="nil"/>
                <w:bottom w:val="nil"/>
                <w:right w:val="nil"/>
                <w:between w:val="nil"/>
              </w:pBdr>
              <w:tabs>
                <w:tab w:val="left" w:pos="0"/>
                <w:tab w:val="left" w:pos="1316"/>
                <w:tab w:val="left" w:pos="5760"/>
                <w:tab w:val="left" w:pos="6480"/>
                <w:tab w:val="left" w:pos="7200"/>
                <w:tab w:val="left" w:pos="7920"/>
              </w:tabs>
              <w:spacing w:after="0" w:line="240" w:lineRule="auto"/>
              <w:ind w:left="1741" w:hanging="425"/>
              <w:rPr>
                <w:rFonts w:ascii="Arial" w:eastAsia="Arial" w:hAnsi="Arial" w:cs="Arial"/>
                <w:color w:val="000000"/>
              </w:rPr>
            </w:pPr>
            <w:r>
              <w:rPr>
                <w:rFonts w:ascii="Arial" w:eastAsia="Arial" w:hAnsi="Arial" w:cs="Arial"/>
                <w:color w:val="000000"/>
              </w:rPr>
              <w:t>Quality care</w:t>
            </w:r>
          </w:p>
          <w:p w14:paraId="22C496AE" w14:textId="77777777" w:rsidR="000B3B9D" w:rsidRDefault="005206E9">
            <w:pPr>
              <w:widowControl w:val="0"/>
              <w:numPr>
                <w:ilvl w:val="0"/>
                <w:numId w:val="2"/>
              </w:numPr>
              <w:pBdr>
                <w:top w:val="nil"/>
                <w:left w:val="nil"/>
                <w:bottom w:val="nil"/>
                <w:right w:val="nil"/>
                <w:between w:val="nil"/>
              </w:pBdr>
              <w:tabs>
                <w:tab w:val="left" w:pos="0"/>
                <w:tab w:val="left" w:pos="1316"/>
                <w:tab w:val="left" w:pos="5760"/>
                <w:tab w:val="left" w:pos="6480"/>
                <w:tab w:val="left" w:pos="7200"/>
                <w:tab w:val="left" w:pos="7920"/>
              </w:tabs>
              <w:spacing w:after="0" w:line="240" w:lineRule="auto"/>
              <w:ind w:left="1741" w:hanging="425"/>
              <w:rPr>
                <w:rFonts w:ascii="Arial" w:eastAsia="Arial" w:hAnsi="Arial" w:cs="Arial"/>
                <w:color w:val="000000"/>
              </w:rPr>
            </w:pPr>
            <w:r>
              <w:rPr>
                <w:rFonts w:ascii="Arial" w:eastAsia="Arial" w:hAnsi="Arial" w:cs="Arial"/>
                <w:color w:val="000000"/>
              </w:rPr>
              <w:t>Well organized</w:t>
            </w:r>
          </w:p>
          <w:p w14:paraId="6AD54C7A" w14:textId="21491F3A" w:rsidR="000B3B9D" w:rsidRDefault="00B71880">
            <w:pPr>
              <w:widowControl w:val="0"/>
              <w:numPr>
                <w:ilvl w:val="0"/>
                <w:numId w:val="2"/>
              </w:numPr>
              <w:pBdr>
                <w:top w:val="nil"/>
                <w:left w:val="nil"/>
                <w:bottom w:val="nil"/>
                <w:right w:val="nil"/>
                <w:between w:val="nil"/>
              </w:pBdr>
              <w:tabs>
                <w:tab w:val="left" w:pos="0"/>
                <w:tab w:val="left" w:pos="1316"/>
                <w:tab w:val="left" w:pos="5760"/>
                <w:tab w:val="left" w:pos="6480"/>
                <w:tab w:val="left" w:pos="7200"/>
                <w:tab w:val="left" w:pos="7920"/>
              </w:tabs>
              <w:spacing w:after="0" w:line="240" w:lineRule="auto"/>
              <w:ind w:left="1741" w:hanging="425"/>
              <w:rPr>
                <w:rFonts w:ascii="Arial" w:eastAsia="Arial" w:hAnsi="Arial" w:cs="Arial"/>
                <w:color w:val="000000"/>
              </w:rPr>
            </w:pPr>
            <w:r>
              <w:rPr>
                <w:rFonts w:ascii="Arial" w:eastAsia="Arial" w:hAnsi="Arial" w:cs="Arial"/>
                <w:color w:val="000000"/>
              </w:rPr>
              <w:t>Other (specify):______________________</w:t>
            </w:r>
          </w:p>
        </w:tc>
        <w:tc>
          <w:tcPr>
            <w:tcW w:w="1699" w:type="dxa"/>
          </w:tcPr>
          <w:p w14:paraId="3A853F56" w14:textId="77777777" w:rsidR="00B71880" w:rsidRDefault="00B71880">
            <w:pPr>
              <w:pBdr>
                <w:top w:val="nil"/>
                <w:left w:val="nil"/>
                <w:bottom w:val="nil"/>
                <w:right w:val="nil"/>
                <w:between w:val="nil"/>
              </w:pBdr>
              <w:spacing w:after="0" w:line="240" w:lineRule="auto"/>
              <w:rPr>
                <w:rFonts w:ascii="Arial" w:eastAsia="Arial" w:hAnsi="Arial" w:cs="Arial"/>
                <w:color w:val="000000"/>
              </w:rPr>
            </w:pPr>
          </w:p>
          <w:p w14:paraId="13E3D82A" w14:textId="20BAD4DF" w:rsidR="000B3B9D" w:rsidRDefault="00B7188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Circle all that apply</w:t>
            </w:r>
          </w:p>
        </w:tc>
      </w:tr>
      <w:tr w:rsidR="000B3B9D" w14:paraId="543672BC" w14:textId="77777777">
        <w:trPr>
          <w:trHeight w:val="2117"/>
        </w:trPr>
        <w:tc>
          <w:tcPr>
            <w:tcW w:w="9218" w:type="dxa"/>
            <w:gridSpan w:val="4"/>
          </w:tcPr>
          <w:p w14:paraId="3E1767DE" w14:textId="77777777" w:rsidR="000B3B9D" w:rsidRDefault="005206E9">
            <w:pPr>
              <w:widowControl w:val="0"/>
              <w:numPr>
                <w:ilvl w:val="1"/>
                <w:numId w:val="10"/>
              </w:numPr>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lastRenderedPageBreak/>
              <w:t xml:space="preserve">Are there any areas for improvement ?   </w:t>
            </w:r>
          </w:p>
          <w:p w14:paraId="22F8848B" w14:textId="77777777" w:rsidR="000B3B9D" w:rsidRDefault="005206E9">
            <w:pPr>
              <w:widowControl w:val="0"/>
              <w:numPr>
                <w:ilvl w:val="1"/>
                <w:numId w:val="10"/>
              </w:numPr>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If yes, please mention</w:t>
            </w:r>
          </w:p>
          <w:p w14:paraId="33019A9E" w14:textId="77777777" w:rsidR="000B3B9D" w:rsidRDefault="000B3B9D">
            <w:pPr>
              <w:widowControl w:val="0"/>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5F957C3C" w14:textId="77777777" w:rsidR="000B3B9D" w:rsidRDefault="005206E9">
            <w:pPr>
              <w:widowControl w:val="0"/>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r>
              <w:rPr>
                <w:rFonts w:ascii="Arial" w:eastAsia="Arial" w:hAnsi="Arial" w:cs="Arial"/>
                <w:color w:val="000000"/>
              </w:rPr>
              <w:t>…………………………………………………………………………………………………….</w:t>
            </w:r>
          </w:p>
          <w:p w14:paraId="04CBE5AA" w14:textId="77777777" w:rsidR="000B3B9D" w:rsidRDefault="000B3B9D">
            <w:pPr>
              <w:widowControl w:val="0"/>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p>
          <w:p w14:paraId="1D365266" w14:textId="77777777" w:rsidR="000B3B9D" w:rsidRDefault="005206E9">
            <w:pPr>
              <w:widowControl w:val="0"/>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Arial" w:eastAsia="Arial" w:hAnsi="Arial" w:cs="Arial"/>
                <w:color w:val="000000"/>
              </w:rPr>
            </w:pPr>
            <w:r>
              <w:rPr>
                <w:rFonts w:ascii="Arial" w:eastAsia="Arial" w:hAnsi="Arial" w:cs="Arial"/>
                <w:color w:val="000000"/>
              </w:rPr>
              <w:t>…………………………………………………………………………………………………….</w:t>
            </w:r>
          </w:p>
        </w:tc>
        <w:tc>
          <w:tcPr>
            <w:tcW w:w="1699" w:type="dxa"/>
          </w:tcPr>
          <w:p w14:paraId="4803C9E7" w14:textId="77777777" w:rsidR="000B3B9D" w:rsidRDefault="0052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1=Yes 2=No</w:t>
            </w:r>
          </w:p>
          <w:p w14:paraId="54657B42" w14:textId="77777777" w:rsidR="000B3B9D" w:rsidRDefault="000B3B9D">
            <w:pPr>
              <w:pBdr>
                <w:top w:val="nil"/>
                <w:left w:val="nil"/>
                <w:bottom w:val="nil"/>
                <w:right w:val="nil"/>
                <w:between w:val="nil"/>
              </w:pBdr>
              <w:spacing w:after="0" w:line="240" w:lineRule="auto"/>
              <w:rPr>
                <w:rFonts w:ascii="Arial" w:eastAsia="Arial" w:hAnsi="Arial" w:cs="Arial"/>
                <w:color w:val="000000"/>
              </w:rPr>
            </w:pPr>
          </w:p>
        </w:tc>
      </w:tr>
      <w:tr w:rsidR="000B3B9D" w14:paraId="011063B4" w14:textId="77777777">
        <w:trPr>
          <w:trHeight w:val="2117"/>
        </w:trPr>
        <w:tc>
          <w:tcPr>
            <w:tcW w:w="9218" w:type="dxa"/>
            <w:gridSpan w:val="4"/>
          </w:tcPr>
          <w:p w14:paraId="47DC7561" w14:textId="77777777" w:rsidR="000B3B9D" w:rsidRDefault="005206E9">
            <w:pPr>
              <w:widowControl w:val="0"/>
              <w:numPr>
                <w:ilvl w:val="1"/>
                <w:numId w:val="10"/>
              </w:numPr>
              <w:pBdr>
                <w:top w:val="nil"/>
                <w:left w:val="nil"/>
                <w:bottom w:val="nil"/>
                <w:right w:val="nil"/>
                <w:between w:val="nil"/>
              </w:pBdr>
              <w:tabs>
                <w:tab w:val="left" w:pos="0"/>
                <w:tab w:val="left" w:pos="464"/>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r>
              <w:rPr>
                <w:rFonts w:ascii="Arial" w:eastAsia="Arial" w:hAnsi="Arial" w:cs="Arial"/>
                <w:color w:val="000000"/>
              </w:rPr>
              <w:t xml:space="preserve"> Any other comments </w:t>
            </w:r>
            <w:r>
              <w:rPr>
                <w:rFonts w:ascii="Arial" w:eastAsia="Arial" w:hAnsi="Arial" w:cs="Arial"/>
              </w:rPr>
              <w:t>or feedback</w:t>
            </w:r>
            <w:r>
              <w:rPr>
                <w:rFonts w:ascii="Arial" w:eastAsia="Arial" w:hAnsi="Arial" w:cs="Arial"/>
                <w:color w:val="000000"/>
              </w:rPr>
              <w:t>?</w:t>
            </w:r>
          </w:p>
        </w:tc>
        <w:tc>
          <w:tcPr>
            <w:tcW w:w="1699" w:type="dxa"/>
          </w:tcPr>
          <w:p w14:paraId="6F8FF755" w14:textId="77777777" w:rsidR="000B3B9D" w:rsidRDefault="000B3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Arial" w:hAnsi="Arial" w:cs="Arial"/>
                <w:color w:val="000000"/>
              </w:rPr>
            </w:pPr>
          </w:p>
        </w:tc>
      </w:tr>
    </w:tbl>
    <w:p w14:paraId="6CCDB28D" w14:textId="77777777" w:rsidR="000B3B9D" w:rsidRDefault="000B3B9D">
      <w:pPr>
        <w:spacing w:after="0" w:line="360" w:lineRule="auto"/>
        <w:jc w:val="center"/>
        <w:rPr>
          <w:rFonts w:ascii="Times New Roman" w:eastAsia="Times New Roman" w:hAnsi="Times New Roman" w:cs="Times New Roman"/>
          <w:b/>
          <w:sz w:val="24"/>
          <w:szCs w:val="24"/>
        </w:rPr>
      </w:pPr>
    </w:p>
    <w:p w14:paraId="2A47B3FA" w14:textId="77777777" w:rsidR="000B3B9D" w:rsidRDefault="000B3B9D">
      <w:pPr>
        <w:spacing w:after="0" w:line="276" w:lineRule="auto"/>
        <w:rPr>
          <w:rFonts w:ascii="Arial" w:eastAsia="Arial" w:hAnsi="Arial" w:cs="Arial"/>
          <w:i/>
          <w:sz w:val="20"/>
          <w:szCs w:val="20"/>
        </w:rPr>
      </w:pPr>
    </w:p>
    <w:p w14:paraId="1BD03A4A" w14:textId="77777777" w:rsidR="000B3B9D" w:rsidRDefault="005206E9">
      <w:pPr>
        <w:pBdr>
          <w:top w:val="single" w:sz="12" w:space="1" w:color="FF0000"/>
          <w:left w:val="single" w:sz="12" w:space="1" w:color="FF0000"/>
          <w:bottom w:val="single" w:sz="12" w:space="1" w:color="FF0000"/>
          <w:right w:val="single" w:sz="12" w:space="1" w:color="FF0000"/>
        </w:pBdr>
        <w:spacing w:after="0" w:line="276" w:lineRule="auto"/>
        <w:rPr>
          <w:rFonts w:ascii="Arial" w:eastAsia="Arial" w:hAnsi="Arial" w:cs="Arial"/>
          <w:b/>
          <w:sz w:val="20"/>
          <w:szCs w:val="20"/>
        </w:rPr>
      </w:pPr>
      <w:r>
        <w:rPr>
          <w:rFonts w:ascii="Arial" w:eastAsia="Arial" w:hAnsi="Arial" w:cs="Arial"/>
          <w:b/>
          <w:sz w:val="20"/>
          <w:szCs w:val="20"/>
        </w:rPr>
        <w:t>Acknowledgements</w:t>
      </w:r>
    </w:p>
    <w:p w14:paraId="1E58F2C4" w14:textId="77777777" w:rsidR="000B3B9D" w:rsidRDefault="000B3B9D">
      <w:pPr>
        <w:pBdr>
          <w:top w:val="single" w:sz="12" w:space="1" w:color="FF0000"/>
          <w:left w:val="single" w:sz="12" w:space="1" w:color="FF0000"/>
          <w:bottom w:val="single" w:sz="12" w:space="1" w:color="FF0000"/>
          <w:right w:val="single" w:sz="12" w:space="1" w:color="FF0000"/>
        </w:pBdr>
        <w:spacing w:after="0" w:line="276" w:lineRule="auto"/>
        <w:rPr>
          <w:rFonts w:ascii="Arial" w:eastAsia="Arial" w:hAnsi="Arial" w:cs="Arial"/>
          <w:sz w:val="20"/>
          <w:szCs w:val="20"/>
        </w:rPr>
      </w:pPr>
    </w:p>
    <w:p w14:paraId="4EFD46C8" w14:textId="77777777" w:rsidR="00B71880" w:rsidRDefault="005206E9">
      <w:pPr>
        <w:pBdr>
          <w:top w:val="single" w:sz="12" w:space="1" w:color="FF0000"/>
          <w:left w:val="single" w:sz="12" w:space="1" w:color="FF0000"/>
          <w:bottom w:val="single" w:sz="12" w:space="1" w:color="FF0000"/>
          <w:right w:val="single" w:sz="12" w:space="1" w:color="FF0000"/>
        </w:pBdr>
        <w:spacing w:after="0" w:line="276" w:lineRule="auto"/>
        <w:rPr>
          <w:rFonts w:ascii="Arial" w:eastAsia="Arial" w:hAnsi="Arial" w:cs="Arial"/>
          <w:sz w:val="20"/>
          <w:szCs w:val="20"/>
        </w:rPr>
      </w:pPr>
      <w:r>
        <w:rPr>
          <w:rFonts w:ascii="Arial" w:eastAsia="Arial" w:hAnsi="Arial" w:cs="Arial"/>
          <w:sz w:val="20"/>
          <w:szCs w:val="20"/>
        </w:rPr>
        <w:t xml:space="preserve">Adapted with gratitude from a document developed by IIHMR to guide </w:t>
      </w:r>
      <w:r w:rsidR="00B71880" w:rsidRPr="00B71880">
        <w:rPr>
          <w:rFonts w:ascii="Arial" w:eastAsia="Arial" w:hAnsi="Arial" w:cs="Arial"/>
          <w:sz w:val="20"/>
          <w:szCs w:val="20"/>
        </w:rPr>
        <w:t xml:space="preserve">to assess stakeholder perceptions and beneficiary satisfaction with existing campaign elements that are integrated for </w:t>
      </w:r>
      <w:r w:rsidR="00B71880">
        <w:rPr>
          <w:rFonts w:ascii="Arial" w:eastAsia="Arial" w:hAnsi="Arial" w:cs="Arial"/>
          <w:sz w:val="20"/>
          <w:szCs w:val="20"/>
        </w:rPr>
        <w:t>neglected topical disease</w:t>
      </w:r>
      <w:r w:rsidR="00B71880" w:rsidRPr="00B71880">
        <w:rPr>
          <w:rFonts w:ascii="Arial" w:eastAsia="Arial" w:hAnsi="Arial" w:cs="Arial"/>
          <w:sz w:val="20"/>
          <w:szCs w:val="20"/>
        </w:rPr>
        <w:t>s and other health interventions</w:t>
      </w:r>
      <w:r w:rsidR="00B71880">
        <w:rPr>
          <w:rFonts w:ascii="Arial" w:eastAsia="Arial" w:hAnsi="Arial" w:cs="Arial"/>
          <w:sz w:val="20"/>
          <w:szCs w:val="20"/>
        </w:rPr>
        <w:t xml:space="preserve"> in Uttar Pradesh, India</w:t>
      </w:r>
      <w:r>
        <w:rPr>
          <w:rFonts w:ascii="Arial" w:eastAsia="Arial" w:hAnsi="Arial" w:cs="Arial"/>
          <w:sz w:val="20"/>
          <w:szCs w:val="20"/>
        </w:rPr>
        <w:t xml:space="preserve">. </w:t>
      </w:r>
    </w:p>
    <w:p w14:paraId="12D6BD9E" w14:textId="77777777" w:rsidR="00B71880" w:rsidRDefault="00B71880">
      <w:pPr>
        <w:pBdr>
          <w:top w:val="single" w:sz="12" w:space="1" w:color="FF0000"/>
          <w:left w:val="single" w:sz="12" w:space="1" w:color="FF0000"/>
          <w:bottom w:val="single" w:sz="12" w:space="1" w:color="FF0000"/>
          <w:right w:val="single" w:sz="12" w:space="1" w:color="FF0000"/>
        </w:pBdr>
        <w:spacing w:after="0" w:line="276" w:lineRule="auto"/>
        <w:rPr>
          <w:rFonts w:ascii="Arial" w:eastAsia="Arial" w:hAnsi="Arial" w:cs="Arial"/>
          <w:sz w:val="20"/>
          <w:szCs w:val="20"/>
        </w:rPr>
      </w:pPr>
    </w:p>
    <w:p w14:paraId="5566006D" w14:textId="659150D4" w:rsidR="000B3B9D" w:rsidRDefault="00B71880">
      <w:pPr>
        <w:pBdr>
          <w:top w:val="single" w:sz="12" w:space="1" w:color="FF0000"/>
          <w:left w:val="single" w:sz="12" w:space="1" w:color="FF0000"/>
          <w:bottom w:val="single" w:sz="12" w:space="1" w:color="FF0000"/>
          <w:right w:val="single" w:sz="12" w:space="1" w:color="FF0000"/>
        </w:pBdr>
        <w:spacing w:after="0" w:line="276" w:lineRule="auto"/>
        <w:rPr>
          <w:rFonts w:ascii="Arial" w:eastAsia="Arial" w:hAnsi="Arial" w:cs="Arial"/>
          <w:sz w:val="20"/>
          <w:szCs w:val="20"/>
        </w:rPr>
      </w:pPr>
      <w:r>
        <w:rPr>
          <w:rFonts w:ascii="Arial" w:eastAsia="Arial" w:hAnsi="Arial" w:cs="Arial"/>
          <w:sz w:val="20"/>
          <w:szCs w:val="20"/>
        </w:rPr>
        <w:t>IIHMR</w:t>
      </w:r>
      <w:r w:rsidR="005206E9">
        <w:rPr>
          <w:rFonts w:ascii="Arial" w:eastAsia="Arial" w:hAnsi="Arial" w:cs="Arial"/>
          <w:sz w:val="20"/>
          <w:szCs w:val="20"/>
        </w:rPr>
        <w:t>’s case stud</w:t>
      </w:r>
      <w:r w:rsidR="005206E9">
        <w:rPr>
          <w:rFonts w:ascii="Arial" w:eastAsia="Arial" w:hAnsi="Arial" w:cs="Arial"/>
          <w:sz w:val="20"/>
          <w:szCs w:val="20"/>
        </w:rPr>
        <w:t xml:space="preserve">y and report, developed with the support of the Health Campaign Effectiveness Program, is available here: </w:t>
      </w:r>
      <w:hyperlink r:id="rId10" w:history="1">
        <w:r w:rsidRPr="00440588">
          <w:rPr>
            <w:rStyle w:val="Hyperlink"/>
            <w:rFonts w:ascii="Arial" w:eastAsia="Arial" w:hAnsi="Arial" w:cs="Arial"/>
            <w:sz w:val="20"/>
            <w:szCs w:val="20"/>
          </w:rPr>
          <w:t>https://campaigneffectiveness.org/research_project/integration-of-neglected-tropical-disease-control-campaigns/</w:t>
        </w:r>
      </w:hyperlink>
    </w:p>
    <w:p w14:paraId="561177B3" w14:textId="77777777" w:rsidR="00B71880" w:rsidRDefault="00B71880">
      <w:pPr>
        <w:pBdr>
          <w:top w:val="single" w:sz="12" w:space="1" w:color="FF0000"/>
          <w:left w:val="single" w:sz="12" w:space="1" w:color="FF0000"/>
          <w:bottom w:val="single" w:sz="12" w:space="1" w:color="FF0000"/>
          <w:right w:val="single" w:sz="12" w:space="1" w:color="FF0000"/>
        </w:pBdr>
        <w:spacing w:after="0" w:line="276" w:lineRule="auto"/>
        <w:rPr>
          <w:rFonts w:ascii="Times New Roman" w:eastAsia="Times New Roman" w:hAnsi="Times New Roman" w:cs="Times New Roman"/>
          <w:b/>
          <w:sz w:val="24"/>
          <w:szCs w:val="24"/>
        </w:rPr>
      </w:pPr>
    </w:p>
    <w:sectPr w:rsidR="00B7188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9786" w14:textId="77777777" w:rsidR="005206E9" w:rsidRDefault="005206E9">
      <w:pPr>
        <w:spacing w:after="0" w:line="240" w:lineRule="auto"/>
      </w:pPr>
      <w:r>
        <w:separator/>
      </w:r>
    </w:p>
  </w:endnote>
  <w:endnote w:type="continuationSeparator" w:id="0">
    <w:p w14:paraId="1EEB7355" w14:textId="77777777" w:rsidR="005206E9" w:rsidRDefault="0052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7E71" w14:textId="77777777" w:rsidR="005206E9" w:rsidRDefault="005206E9">
      <w:pPr>
        <w:spacing w:after="0" w:line="240" w:lineRule="auto"/>
      </w:pPr>
      <w:r>
        <w:separator/>
      </w:r>
    </w:p>
  </w:footnote>
  <w:footnote w:type="continuationSeparator" w:id="0">
    <w:p w14:paraId="231FF2F2" w14:textId="77777777" w:rsidR="005206E9" w:rsidRDefault="00520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A24"/>
    <w:multiLevelType w:val="multilevel"/>
    <w:tmpl w:val="A3A694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84528B"/>
    <w:multiLevelType w:val="multilevel"/>
    <w:tmpl w:val="E2A0CC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EAA1BAF"/>
    <w:multiLevelType w:val="multilevel"/>
    <w:tmpl w:val="9B48887A"/>
    <w:lvl w:ilvl="0">
      <w:start w:val="1"/>
      <w:numFmt w:val="decimal"/>
      <w:lvlText w:val="%1."/>
      <w:lvlJc w:val="left"/>
      <w:pPr>
        <w:ind w:left="360" w:hanging="360"/>
      </w:pPr>
      <w:rPr>
        <w:b w:val="0"/>
      </w:rPr>
    </w:lvl>
    <w:lvl w:ilvl="1">
      <w:start w:val="1"/>
      <w:numFmt w:val="lowerLetter"/>
      <w:lvlText w:val="%2."/>
      <w:lvlJc w:val="left"/>
      <w:pPr>
        <w:ind w:left="360" w:hanging="360"/>
      </w:pPr>
      <w:rPr>
        <w:b w:val="0"/>
      </w:rPr>
    </w:lvl>
    <w:lvl w:ilvl="2">
      <w:start w:val="1"/>
      <w:numFmt w:val="lowerRoman"/>
      <w:lvlText w:val="%3."/>
      <w:lvlJc w:val="right"/>
      <w:pPr>
        <w:ind w:left="720" w:hanging="720"/>
      </w:pPr>
      <w:rPr>
        <w:b w:val="0"/>
      </w:rPr>
    </w:lvl>
    <w:lvl w:ilvl="3">
      <w:start w:val="1"/>
      <w:numFmt w:val="decimal"/>
      <w:lvlText w:val="%4."/>
      <w:lvlJc w:val="left"/>
      <w:pPr>
        <w:ind w:left="720" w:hanging="720"/>
      </w:pPr>
      <w:rPr>
        <w:b w:val="0"/>
      </w:rPr>
    </w:lvl>
    <w:lvl w:ilvl="4">
      <w:start w:val="1"/>
      <w:numFmt w:val="lowerLetter"/>
      <w:lvlText w:val="%5."/>
      <w:lvlJc w:val="left"/>
      <w:pPr>
        <w:ind w:left="1080" w:hanging="1080"/>
      </w:pPr>
      <w:rPr>
        <w:b w:val="0"/>
      </w:rPr>
    </w:lvl>
    <w:lvl w:ilvl="5">
      <w:start w:val="1"/>
      <w:numFmt w:val="lowerRoman"/>
      <w:lvlText w:val="%6."/>
      <w:lvlJc w:val="right"/>
      <w:pPr>
        <w:ind w:left="1080" w:hanging="1080"/>
      </w:pPr>
      <w:rPr>
        <w:b w:val="0"/>
      </w:rPr>
    </w:lvl>
    <w:lvl w:ilvl="6">
      <w:start w:val="1"/>
      <w:numFmt w:val="decimal"/>
      <w:lvlText w:val="%7."/>
      <w:lvlJc w:val="left"/>
      <w:pPr>
        <w:ind w:left="1440" w:hanging="1440"/>
      </w:pPr>
      <w:rPr>
        <w:b w:val="0"/>
      </w:rPr>
    </w:lvl>
    <w:lvl w:ilvl="7">
      <w:start w:val="1"/>
      <w:numFmt w:val="lowerLetter"/>
      <w:lvlText w:val="%8."/>
      <w:lvlJc w:val="left"/>
      <w:pPr>
        <w:ind w:left="1440" w:hanging="1440"/>
      </w:pPr>
      <w:rPr>
        <w:b w:val="0"/>
      </w:rPr>
    </w:lvl>
    <w:lvl w:ilvl="8">
      <w:start w:val="1"/>
      <w:numFmt w:val="lowerRoman"/>
      <w:lvlText w:val="%9."/>
      <w:lvlJc w:val="right"/>
      <w:pPr>
        <w:ind w:left="1440" w:hanging="1440"/>
      </w:pPr>
      <w:rPr>
        <w:b w:val="0"/>
      </w:rPr>
    </w:lvl>
  </w:abstractNum>
  <w:abstractNum w:abstractNumId="3" w15:restartNumberingAfterBreak="0">
    <w:nsid w:val="2CFB5A2D"/>
    <w:multiLevelType w:val="multilevel"/>
    <w:tmpl w:val="67FC9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610355"/>
    <w:multiLevelType w:val="multilevel"/>
    <w:tmpl w:val="1580286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5" w15:restartNumberingAfterBreak="0">
    <w:nsid w:val="32A06EB3"/>
    <w:multiLevelType w:val="multilevel"/>
    <w:tmpl w:val="43801238"/>
    <w:lvl w:ilvl="0">
      <w:start w:val="1"/>
      <w:numFmt w:val="decimal"/>
      <w:lvlText w:val="%1."/>
      <w:lvlJc w:val="left"/>
      <w:pPr>
        <w:ind w:left="360" w:hanging="360"/>
      </w:pPr>
      <w:rPr>
        <w:b w:val="0"/>
      </w:rPr>
    </w:lvl>
    <w:lvl w:ilvl="1">
      <w:start w:val="1"/>
      <w:numFmt w:val="lowerLetter"/>
      <w:lvlText w:val="%2."/>
      <w:lvlJc w:val="left"/>
      <w:pPr>
        <w:ind w:left="360" w:hanging="360"/>
      </w:pPr>
      <w:rPr>
        <w:b w:val="0"/>
      </w:rPr>
    </w:lvl>
    <w:lvl w:ilvl="2">
      <w:start w:val="1"/>
      <w:numFmt w:val="lowerRoman"/>
      <w:lvlText w:val="%3."/>
      <w:lvlJc w:val="right"/>
      <w:pPr>
        <w:ind w:left="720" w:hanging="720"/>
      </w:pPr>
      <w:rPr>
        <w:b w:val="0"/>
      </w:rPr>
    </w:lvl>
    <w:lvl w:ilvl="3">
      <w:start w:val="1"/>
      <w:numFmt w:val="decimal"/>
      <w:lvlText w:val="%4."/>
      <w:lvlJc w:val="left"/>
      <w:pPr>
        <w:ind w:left="720" w:hanging="720"/>
      </w:pPr>
      <w:rPr>
        <w:b w:val="0"/>
      </w:rPr>
    </w:lvl>
    <w:lvl w:ilvl="4">
      <w:start w:val="1"/>
      <w:numFmt w:val="lowerLetter"/>
      <w:lvlText w:val="%5."/>
      <w:lvlJc w:val="left"/>
      <w:pPr>
        <w:ind w:left="1080" w:hanging="1080"/>
      </w:pPr>
      <w:rPr>
        <w:b w:val="0"/>
      </w:rPr>
    </w:lvl>
    <w:lvl w:ilvl="5">
      <w:start w:val="1"/>
      <w:numFmt w:val="lowerRoman"/>
      <w:lvlText w:val="%6."/>
      <w:lvlJc w:val="right"/>
      <w:pPr>
        <w:ind w:left="1080" w:hanging="1080"/>
      </w:pPr>
      <w:rPr>
        <w:b w:val="0"/>
      </w:rPr>
    </w:lvl>
    <w:lvl w:ilvl="6">
      <w:start w:val="1"/>
      <w:numFmt w:val="decimal"/>
      <w:lvlText w:val="%7."/>
      <w:lvlJc w:val="left"/>
      <w:pPr>
        <w:ind w:left="1440" w:hanging="1440"/>
      </w:pPr>
      <w:rPr>
        <w:b w:val="0"/>
      </w:rPr>
    </w:lvl>
    <w:lvl w:ilvl="7">
      <w:start w:val="1"/>
      <w:numFmt w:val="lowerLetter"/>
      <w:lvlText w:val="%8."/>
      <w:lvlJc w:val="left"/>
      <w:pPr>
        <w:ind w:left="1440" w:hanging="1440"/>
      </w:pPr>
      <w:rPr>
        <w:b w:val="0"/>
      </w:rPr>
    </w:lvl>
    <w:lvl w:ilvl="8">
      <w:start w:val="1"/>
      <w:numFmt w:val="lowerRoman"/>
      <w:lvlText w:val="%9."/>
      <w:lvlJc w:val="right"/>
      <w:pPr>
        <w:ind w:left="1440" w:hanging="1440"/>
      </w:pPr>
      <w:rPr>
        <w:b w:val="0"/>
      </w:rPr>
    </w:lvl>
  </w:abstractNum>
  <w:abstractNum w:abstractNumId="6" w15:restartNumberingAfterBreak="0">
    <w:nsid w:val="3BE20DFC"/>
    <w:multiLevelType w:val="multilevel"/>
    <w:tmpl w:val="542EF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9C07D4"/>
    <w:multiLevelType w:val="multilevel"/>
    <w:tmpl w:val="E3B41F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6C23F60"/>
    <w:multiLevelType w:val="multilevel"/>
    <w:tmpl w:val="25126C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9" w15:restartNumberingAfterBreak="0">
    <w:nsid w:val="7A770C00"/>
    <w:multiLevelType w:val="multilevel"/>
    <w:tmpl w:val="351AA220"/>
    <w:lvl w:ilvl="0">
      <w:start w:val="1"/>
      <w:numFmt w:val="decimal"/>
      <w:lvlText w:val="%1."/>
      <w:lvlJc w:val="left"/>
      <w:pPr>
        <w:ind w:left="1452" w:hanging="360"/>
      </w:pPr>
    </w:lvl>
    <w:lvl w:ilvl="1">
      <w:start w:val="1"/>
      <w:numFmt w:val="lowerLetter"/>
      <w:lvlText w:val="%2."/>
      <w:lvlJc w:val="left"/>
      <w:pPr>
        <w:ind w:left="2172" w:hanging="360"/>
      </w:pPr>
    </w:lvl>
    <w:lvl w:ilvl="2">
      <w:start w:val="1"/>
      <w:numFmt w:val="lowerRoman"/>
      <w:lvlText w:val="%3."/>
      <w:lvlJc w:val="right"/>
      <w:pPr>
        <w:ind w:left="2892" w:hanging="180"/>
      </w:pPr>
    </w:lvl>
    <w:lvl w:ilvl="3">
      <w:start w:val="1"/>
      <w:numFmt w:val="decimal"/>
      <w:lvlText w:val="%4."/>
      <w:lvlJc w:val="left"/>
      <w:pPr>
        <w:ind w:left="3612" w:hanging="360"/>
      </w:pPr>
    </w:lvl>
    <w:lvl w:ilvl="4">
      <w:start w:val="1"/>
      <w:numFmt w:val="lowerLetter"/>
      <w:lvlText w:val="%5."/>
      <w:lvlJc w:val="left"/>
      <w:pPr>
        <w:ind w:left="4332" w:hanging="360"/>
      </w:pPr>
    </w:lvl>
    <w:lvl w:ilvl="5">
      <w:start w:val="1"/>
      <w:numFmt w:val="lowerRoman"/>
      <w:lvlText w:val="%6."/>
      <w:lvlJc w:val="right"/>
      <w:pPr>
        <w:ind w:left="5052" w:hanging="180"/>
      </w:pPr>
    </w:lvl>
    <w:lvl w:ilvl="6">
      <w:start w:val="1"/>
      <w:numFmt w:val="decimal"/>
      <w:lvlText w:val="%7."/>
      <w:lvlJc w:val="left"/>
      <w:pPr>
        <w:ind w:left="5772" w:hanging="360"/>
      </w:pPr>
    </w:lvl>
    <w:lvl w:ilvl="7">
      <w:start w:val="1"/>
      <w:numFmt w:val="lowerLetter"/>
      <w:lvlText w:val="%8."/>
      <w:lvlJc w:val="left"/>
      <w:pPr>
        <w:ind w:left="6492" w:hanging="360"/>
      </w:pPr>
    </w:lvl>
    <w:lvl w:ilvl="8">
      <w:start w:val="1"/>
      <w:numFmt w:val="lowerRoman"/>
      <w:lvlText w:val="%9."/>
      <w:lvlJc w:val="right"/>
      <w:pPr>
        <w:ind w:left="7212" w:hanging="180"/>
      </w:pPr>
    </w:lvl>
  </w:abstractNum>
  <w:abstractNum w:abstractNumId="10" w15:restartNumberingAfterBreak="0">
    <w:nsid w:val="7DF16974"/>
    <w:multiLevelType w:val="multilevel"/>
    <w:tmpl w:val="9DC639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F9715D8"/>
    <w:multiLevelType w:val="multilevel"/>
    <w:tmpl w:val="694C0E74"/>
    <w:lvl w:ilvl="0">
      <w:start w:val="1"/>
      <w:numFmt w:val="decimal"/>
      <w:lvlText w:val="%1."/>
      <w:lvlJc w:val="left"/>
      <w:pPr>
        <w:ind w:left="360" w:hanging="360"/>
      </w:pPr>
      <w:rPr>
        <w:b w:val="0"/>
      </w:rPr>
    </w:lvl>
    <w:lvl w:ilvl="1">
      <w:start w:val="1"/>
      <w:numFmt w:val="lowerLetter"/>
      <w:lvlText w:val="%2."/>
      <w:lvlJc w:val="left"/>
      <w:pPr>
        <w:ind w:left="360" w:hanging="360"/>
      </w:pPr>
      <w:rPr>
        <w:b w:val="0"/>
      </w:rPr>
    </w:lvl>
    <w:lvl w:ilvl="2">
      <w:start w:val="1"/>
      <w:numFmt w:val="lowerRoman"/>
      <w:lvlText w:val="%3."/>
      <w:lvlJc w:val="right"/>
      <w:pPr>
        <w:ind w:left="720" w:hanging="720"/>
      </w:pPr>
      <w:rPr>
        <w:b w:val="0"/>
      </w:rPr>
    </w:lvl>
    <w:lvl w:ilvl="3">
      <w:start w:val="1"/>
      <w:numFmt w:val="decimal"/>
      <w:lvlText w:val="%4."/>
      <w:lvlJc w:val="left"/>
      <w:pPr>
        <w:ind w:left="720" w:hanging="720"/>
      </w:pPr>
      <w:rPr>
        <w:b w:val="0"/>
      </w:rPr>
    </w:lvl>
    <w:lvl w:ilvl="4">
      <w:start w:val="1"/>
      <w:numFmt w:val="lowerLetter"/>
      <w:lvlText w:val="%5."/>
      <w:lvlJc w:val="left"/>
      <w:pPr>
        <w:ind w:left="1080" w:hanging="1080"/>
      </w:pPr>
      <w:rPr>
        <w:b w:val="0"/>
      </w:rPr>
    </w:lvl>
    <w:lvl w:ilvl="5">
      <w:start w:val="1"/>
      <w:numFmt w:val="lowerRoman"/>
      <w:lvlText w:val="%6."/>
      <w:lvlJc w:val="right"/>
      <w:pPr>
        <w:ind w:left="1080" w:hanging="1080"/>
      </w:pPr>
      <w:rPr>
        <w:b w:val="0"/>
      </w:rPr>
    </w:lvl>
    <w:lvl w:ilvl="6">
      <w:start w:val="1"/>
      <w:numFmt w:val="decimal"/>
      <w:lvlText w:val="%7."/>
      <w:lvlJc w:val="left"/>
      <w:pPr>
        <w:ind w:left="1440" w:hanging="1440"/>
      </w:pPr>
      <w:rPr>
        <w:b w:val="0"/>
      </w:rPr>
    </w:lvl>
    <w:lvl w:ilvl="7">
      <w:start w:val="1"/>
      <w:numFmt w:val="lowerLetter"/>
      <w:lvlText w:val="%8."/>
      <w:lvlJc w:val="left"/>
      <w:pPr>
        <w:ind w:left="1440" w:hanging="1440"/>
      </w:pPr>
      <w:rPr>
        <w:b w:val="0"/>
      </w:rPr>
    </w:lvl>
    <w:lvl w:ilvl="8">
      <w:start w:val="1"/>
      <w:numFmt w:val="lowerRoman"/>
      <w:lvlText w:val="%9."/>
      <w:lvlJc w:val="right"/>
      <w:pPr>
        <w:ind w:left="1440" w:hanging="1440"/>
      </w:pPr>
      <w:rPr>
        <w:b w:val="0"/>
      </w:rPr>
    </w:lvl>
  </w:abstractNum>
  <w:num w:numId="1" w16cid:durableId="2078242078">
    <w:abstractNumId w:val="3"/>
  </w:num>
  <w:num w:numId="2" w16cid:durableId="393503812">
    <w:abstractNumId w:val="4"/>
  </w:num>
  <w:num w:numId="3" w16cid:durableId="367948457">
    <w:abstractNumId w:val="10"/>
  </w:num>
  <w:num w:numId="4" w16cid:durableId="1820029524">
    <w:abstractNumId w:val="0"/>
  </w:num>
  <w:num w:numId="5" w16cid:durableId="170533763">
    <w:abstractNumId w:val="9"/>
  </w:num>
  <w:num w:numId="6" w16cid:durableId="1843817890">
    <w:abstractNumId w:val="11"/>
  </w:num>
  <w:num w:numId="7" w16cid:durableId="1708069871">
    <w:abstractNumId w:val="6"/>
  </w:num>
  <w:num w:numId="8" w16cid:durableId="30612647">
    <w:abstractNumId w:val="5"/>
  </w:num>
  <w:num w:numId="9" w16cid:durableId="1091241938">
    <w:abstractNumId w:val="2"/>
  </w:num>
  <w:num w:numId="10" w16cid:durableId="1375352456">
    <w:abstractNumId w:val="8"/>
  </w:num>
  <w:num w:numId="11" w16cid:durableId="1397119481">
    <w:abstractNumId w:val="7"/>
  </w:num>
  <w:num w:numId="12" w16cid:durableId="2008899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9D"/>
    <w:rsid w:val="000B3B9D"/>
    <w:rsid w:val="003706B9"/>
    <w:rsid w:val="005206E9"/>
    <w:rsid w:val="00B7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2BC94"/>
  <w15:docId w15:val="{2EA50D4D-793D-4541-BBBB-32FE31F8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05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FB"/>
  </w:style>
  <w:style w:type="paragraph" w:styleId="Footer">
    <w:name w:val="footer"/>
    <w:basedOn w:val="Normal"/>
    <w:link w:val="FooterChar"/>
    <w:uiPriority w:val="99"/>
    <w:unhideWhenUsed/>
    <w:rsid w:val="00F05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FB"/>
  </w:style>
  <w:style w:type="character" w:styleId="Hyperlink">
    <w:name w:val="Hyperlink"/>
    <w:basedOn w:val="DefaultParagraphFont"/>
    <w:uiPriority w:val="99"/>
    <w:unhideWhenUsed/>
    <w:rsid w:val="00725599"/>
    <w:rPr>
      <w:color w:val="0000FF"/>
      <w:u w:val="single"/>
    </w:rPr>
  </w:style>
  <w:style w:type="table" w:styleId="TableGrid">
    <w:name w:val="Table Grid"/>
    <w:basedOn w:val="TableNormal"/>
    <w:uiPriority w:val="59"/>
    <w:rsid w:val="00EE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37F"/>
    <w:pPr>
      <w:ind w:left="720"/>
      <w:contextualSpacing/>
    </w:pPr>
  </w:style>
  <w:style w:type="paragraph" w:customStyle="1" w:styleId="ReportText">
    <w:name w:val="Report Text"/>
    <w:rsid w:val="002D1653"/>
    <w:pPr>
      <w:spacing w:after="120" w:line="260" w:lineRule="atLeast"/>
      <w:ind w:left="1253"/>
    </w:pPr>
    <w:rPr>
      <w:rFonts w:ascii="Arial" w:eastAsia="Times New Roman" w:hAnsi="Arial" w:cs="Times New Roman"/>
      <w:sz w:val="20"/>
      <w:szCs w:val="20"/>
      <w:lang w:val="en-GB"/>
    </w:rPr>
  </w:style>
  <w:style w:type="paragraph" w:styleId="BodyText">
    <w:name w:val="Body Text"/>
    <w:basedOn w:val="Normal"/>
    <w:link w:val="BodyTextChar"/>
    <w:rsid w:val="002D1653"/>
    <w:pPr>
      <w:widowControl w:val="0"/>
      <w:spacing w:after="0" w:line="240" w:lineRule="auto"/>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rsid w:val="002D1653"/>
    <w:rPr>
      <w:rFonts w:ascii="Times New Roman" w:eastAsia="Times New Roman" w:hAnsi="Times New Roman" w:cs="Times New Roman"/>
      <w:snapToGrid w:val="0"/>
      <w:sz w:val="24"/>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7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9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mpaigneffectiveness.org/research_project/integration-of-neglected-tropical-disease-control-campaign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M27SmHXK4SKEDiR1tHhK0ApXg==">AMUW2mXIHmAJueQ1p1lGSb6pIPGRvwNcgK6DqViZtKCOtZEhe66BsNa+QOnYyVp+XkuCXboDKgde/KJrPiUHW2u/sMRYeLa6wZPe7tFksu3pSm+QggbmbCcnXMk0JNsMAa6VuV6wToWI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G.S</dc:creator>
  <cp:lastModifiedBy>Kerry Gallo</cp:lastModifiedBy>
  <cp:revision>2</cp:revision>
  <dcterms:created xsi:type="dcterms:W3CDTF">2022-03-28T16:25:00Z</dcterms:created>
  <dcterms:modified xsi:type="dcterms:W3CDTF">2022-03-28T16:25:00Z</dcterms:modified>
</cp:coreProperties>
</file>